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75C73" w14:textId="41165FC4" w:rsidR="00514C37" w:rsidRDefault="00E716B5">
      <w:pPr>
        <w:spacing w:after="160" w:line="301" w:lineRule="auto"/>
        <w:jc w:val="center"/>
        <w:rPr>
          <w:rFonts w:ascii="Times New Roman" w:eastAsia="Times New Roman" w:hAnsi="Times New Roman" w:cs="Times New Roman"/>
        </w:rPr>
      </w:pPr>
      <w:r>
        <w:rPr>
          <w:rFonts w:ascii="Times New Roman" w:eastAsia="Times New Roman" w:hAnsi="Times New Roman" w:cs="Times New Roman"/>
        </w:rPr>
        <w:t>RITMA SKRĒJIENS</w:t>
      </w:r>
    </w:p>
    <w:p w14:paraId="48C2618C" w14:textId="4B1B4331" w:rsidR="00514C37" w:rsidRDefault="00E716B5">
      <w:pPr>
        <w:spacing w:after="160" w:line="301" w:lineRule="auto"/>
        <w:jc w:val="center"/>
        <w:rPr>
          <w:rFonts w:ascii="Times New Roman" w:eastAsia="Times New Roman" w:hAnsi="Times New Roman" w:cs="Times New Roman"/>
        </w:rPr>
      </w:pPr>
      <w:r>
        <w:rPr>
          <w:rFonts w:ascii="Times New Roman" w:eastAsia="Times New Roman" w:hAnsi="Times New Roman" w:cs="Times New Roman"/>
        </w:rPr>
        <w:t>NOLIKUMS</w:t>
      </w:r>
    </w:p>
    <w:p w14:paraId="6FED821E" w14:textId="77777777" w:rsidR="00514C37" w:rsidRDefault="00514C37">
      <w:pPr>
        <w:spacing w:after="160" w:line="301" w:lineRule="auto"/>
        <w:jc w:val="center"/>
        <w:rPr>
          <w:rFonts w:ascii="Times New Roman" w:eastAsia="Times New Roman" w:hAnsi="Times New Roman" w:cs="Times New Roman"/>
        </w:rPr>
      </w:pPr>
    </w:p>
    <w:p w14:paraId="6425136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b/>
        </w:rPr>
        <w:t xml:space="preserve"> </w:t>
      </w:r>
      <w:r>
        <w:rPr>
          <w:rFonts w:ascii="Times New Roman" w:eastAsia="Times New Roman" w:hAnsi="Times New Roman" w:cs="Times New Roman"/>
        </w:rPr>
        <w:t>ORGANIZATORS</w:t>
      </w:r>
    </w:p>
    <w:p w14:paraId="7D66EEB9" w14:textId="7152F115"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Sacensības organizē biedrība BORN2WIN un SIA ASHLIFE  sadarbībā ar Liepājas pilsētas domi un Sportlat.</w:t>
      </w:r>
    </w:p>
    <w:p w14:paraId="41A3ED3A" w14:textId="77777777" w:rsidR="00514C37" w:rsidRDefault="00514C37">
      <w:pPr>
        <w:spacing w:after="160" w:line="301" w:lineRule="auto"/>
        <w:ind w:firstLine="720"/>
        <w:rPr>
          <w:rFonts w:ascii="Times New Roman" w:eastAsia="Times New Roman" w:hAnsi="Times New Roman" w:cs="Times New Roman"/>
        </w:rPr>
      </w:pPr>
    </w:p>
    <w:p w14:paraId="70E11CE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b/>
        </w:rPr>
        <w:t xml:space="preserve"> </w:t>
      </w:r>
      <w:r>
        <w:rPr>
          <w:rFonts w:ascii="Times New Roman" w:eastAsia="Times New Roman" w:hAnsi="Times New Roman" w:cs="Times New Roman"/>
        </w:rPr>
        <w:t>LAIKS UN VIETA</w:t>
      </w:r>
    </w:p>
    <w:p w14:paraId="071EA0C3"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2.1. Sacensību norises vieta: Daugavas stadions, Liepāja</w:t>
      </w:r>
    </w:p>
    <w:p w14:paraId="3D0A2066" w14:textId="5DB828C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2.2. Sacensību norises laiks: 2026.gada 9. maijā.</w:t>
      </w:r>
    </w:p>
    <w:p w14:paraId="4889AE70"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2.3. Sacensību programma:</w:t>
      </w:r>
    </w:p>
    <w:p w14:paraId="64F5E02B"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No 9:00 Reģistrācija un numuru izņemšana</w:t>
      </w:r>
    </w:p>
    <w:p w14:paraId="47A5B786" w14:textId="1D4218CA"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10:30 Bērnu skrējieni (SB1 un VB1, SB2 un VB2, SB3 un VB3, SB4 un VB4 ) Bez laika kontroles.</w:t>
      </w:r>
    </w:p>
    <w:p w14:paraId="10BCDBEE" w14:textId="0EC98589"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11:10 Bērnu apbalvošana. </w:t>
      </w:r>
    </w:p>
    <w:p w14:paraId="3B7E6AB8" w14:textId="096A2040"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11:45 Starts jūdzes skrējiens (1600 m) Bez laika kontroles.</w:t>
      </w:r>
    </w:p>
    <w:p w14:paraId="32A4BA1C" w14:textId="7E9302BD"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12:15 Starts 5km</w:t>
      </w:r>
    </w:p>
    <w:p w14:paraId="7BD0E2EA" w14:textId="30A37C55"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12:</w:t>
      </w:r>
      <w:r w:rsidR="003A7844">
        <w:rPr>
          <w:rFonts w:ascii="Times New Roman" w:eastAsia="Times New Roman" w:hAnsi="Times New Roman" w:cs="Times New Roman"/>
        </w:rPr>
        <w:t>2</w:t>
      </w:r>
      <w:r>
        <w:rPr>
          <w:rFonts w:ascii="Times New Roman" w:eastAsia="Times New Roman" w:hAnsi="Times New Roman" w:cs="Times New Roman"/>
        </w:rPr>
        <w:t>0 Starts 12 km pa apvidu</w:t>
      </w:r>
    </w:p>
    <w:p w14:paraId="2B793685" w14:textId="5735940C"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13:00 Starts 10km un 21,097km </w:t>
      </w:r>
    </w:p>
    <w:p w14:paraId="38F1E987" w14:textId="5ECEF7A3"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16:00 Apbalvošana (5km, 10km, 12km, 21,097km)</w:t>
      </w:r>
    </w:p>
    <w:p w14:paraId="0DF7493E" w14:textId="15F79C21"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16:20 Loterija</w:t>
      </w:r>
    </w:p>
    <w:p w14:paraId="572D6E3C" w14:textId="77777777" w:rsidR="00A8110D" w:rsidRDefault="00A8110D">
      <w:pPr>
        <w:spacing w:after="160" w:line="301" w:lineRule="auto"/>
        <w:ind w:left="720" w:firstLine="720"/>
        <w:rPr>
          <w:rFonts w:ascii="Times New Roman" w:eastAsia="Times New Roman" w:hAnsi="Times New Roman" w:cs="Times New Roman"/>
        </w:rPr>
      </w:pPr>
    </w:p>
    <w:p w14:paraId="3398B8E9" w14:textId="3FF04806"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b/>
        </w:rPr>
        <w:t xml:space="preserve"> </w:t>
      </w:r>
      <w:r>
        <w:rPr>
          <w:rFonts w:ascii="Times New Roman" w:eastAsia="Times New Roman" w:hAnsi="Times New Roman" w:cs="Times New Roman"/>
        </w:rPr>
        <w:t>DISTANCES</w:t>
      </w:r>
      <w:r w:rsidR="00E27614">
        <w:rPr>
          <w:rFonts w:ascii="Times New Roman" w:eastAsia="Times New Roman" w:hAnsi="Times New Roman" w:cs="Times New Roman"/>
        </w:rPr>
        <w:t xml:space="preserve"> UN KOMANDU VĒRTĒJUMS</w:t>
      </w:r>
    </w:p>
    <w:p w14:paraId="04FA8675" w14:textId="5F3B2C0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3.1. </w:t>
      </w:r>
      <w:proofErr w:type="spellStart"/>
      <w:r>
        <w:rPr>
          <w:rFonts w:ascii="Times New Roman" w:eastAsia="Times New Roman" w:hAnsi="Times New Roman" w:cs="Times New Roman"/>
        </w:rPr>
        <w:t>Pusmaratons</w:t>
      </w:r>
      <w:proofErr w:type="spellEnd"/>
      <w:r>
        <w:rPr>
          <w:rFonts w:ascii="Times New Roman" w:eastAsia="Times New Roman" w:hAnsi="Times New Roman" w:cs="Times New Roman"/>
        </w:rPr>
        <w:t xml:space="preserve"> – 21,097 km (asfalts, 4 apļi)</w:t>
      </w:r>
    </w:p>
    <w:p w14:paraId="51784F0D" w14:textId="252C8F29"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3.2. Ap 12 km pa apvidu (kombinēts segums, apvidus, 1 aplis)</w:t>
      </w:r>
    </w:p>
    <w:p w14:paraId="1A04F8BE" w14:textId="397CDD5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3.3. 10 km  (asfalts, 2 apļi)</w:t>
      </w:r>
    </w:p>
    <w:p w14:paraId="4BC75A61" w14:textId="13D9A33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3.4. 5 km (asfalts, sertificēta trase)</w:t>
      </w:r>
    </w:p>
    <w:p w14:paraId="0E360FE8" w14:textId="5D226E2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3.5. Jūdzes skrējiens. Bez laika kontroles.</w:t>
      </w:r>
    </w:p>
    <w:p w14:paraId="7CA59834" w14:textId="67314F33"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3.6. Nūjošana 5 km un 10 km. Bez laika kontroles.</w:t>
      </w:r>
    </w:p>
    <w:p w14:paraId="37210D4F" w14:textId="49CCF66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3.7.Bērnu skrējieni (200 m - 1000m, atkarībā no bērnu vecuma). SB1/VB1 - 200m, SB2/VB2 – 400m, SB3/VB3 - 600m, SB4/VB4 - 800m (skatīt nolikuma 4.9. punktu) Bez laika kontroles</w:t>
      </w:r>
      <w:r w:rsidR="00A8110D">
        <w:rPr>
          <w:rFonts w:ascii="Times New Roman" w:eastAsia="Times New Roman" w:hAnsi="Times New Roman" w:cs="Times New Roman"/>
        </w:rPr>
        <w:t xml:space="preserve"> </w:t>
      </w:r>
      <w:r>
        <w:rPr>
          <w:rFonts w:ascii="Times New Roman" w:eastAsia="Times New Roman" w:hAnsi="Times New Roman" w:cs="Times New Roman"/>
        </w:rPr>
        <w:t>(stadions)</w:t>
      </w:r>
      <w:r w:rsidR="00A8110D">
        <w:rPr>
          <w:rFonts w:ascii="Times New Roman" w:eastAsia="Times New Roman" w:hAnsi="Times New Roman" w:cs="Times New Roman"/>
        </w:rPr>
        <w:t>.</w:t>
      </w:r>
    </w:p>
    <w:p w14:paraId="741BE5D8" w14:textId="43DC162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lastRenderedPageBreak/>
        <w:t>3.8. 5 km distance ir sertificēta, atbilstoši Starptautiskās maratona un skriešanas asociācijas (AIMS) un Pasaules Vieglatlētikas asociācijas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Athletics</w:t>
      </w:r>
      <w:proofErr w:type="spellEnd"/>
      <w:r>
        <w:rPr>
          <w:rFonts w:ascii="Times New Roman" w:eastAsia="Times New Roman" w:hAnsi="Times New Roman" w:cs="Times New Roman"/>
        </w:rPr>
        <w:t>) noteikumiem.</w:t>
      </w:r>
    </w:p>
    <w:p w14:paraId="52A1D5D6" w14:textId="563A9C15"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3.9. Distanču shēmas tiks publicētas mājaslapā www.sportlat.lv ne vēlāk kā divas nedēļas pirms sacensību norises.</w:t>
      </w:r>
    </w:p>
    <w:p w14:paraId="25954BD5" w14:textId="2EB2873A" w:rsidR="00514C37" w:rsidRPr="00E27614"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3.10. Trases būs norobežotas, </w:t>
      </w:r>
      <w:r w:rsidRPr="00E27614">
        <w:rPr>
          <w:rFonts w:ascii="Times New Roman" w:eastAsia="Times New Roman" w:hAnsi="Times New Roman" w:cs="Times New Roman"/>
        </w:rPr>
        <w:t>ierobežojot vai slēdzot transporta kustību sacensību laikā</w:t>
      </w:r>
    </w:p>
    <w:p w14:paraId="11FA7E3C" w14:textId="51C9862F" w:rsidR="00E27614" w:rsidRPr="00E27614" w:rsidRDefault="00E27614">
      <w:pPr>
        <w:spacing w:after="160" w:line="301" w:lineRule="auto"/>
        <w:ind w:firstLine="720"/>
        <w:rPr>
          <w:rFonts w:ascii="Times New Roman" w:eastAsia="Times New Roman" w:hAnsi="Times New Roman" w:cs="Times New Roman"/>
        </w:rPr>
      </w:pPr>
    </w:p>
    <w:p w14:paraId="5BB85A74" w14:textId="716CB394" w:rsidR="00E27614" w:rsidRPr="00ED4ADE" w:rsidRDefault="00352511"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 xml:space="preserve">3.11. </w:t>
      </w:r>
      <w:r w:rsidR="00E27614" w:rsidRPr="00ED4ADE">
        <w:rPr>
          <w:rFonts w:ascii="Times New Roman" w:eastAsia="Times New Roman" w:hAnsi="Times New Roman" w:cs="Times New Roman"/>
          <w:bCs/>
        </w:rPr>
        <w:t>KOMANDU VĒRTĒJUMS</w:t>
      </w:r>
    </w:p>
    <w:p w14:paraId="4A72F480"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 xml:space="preserve">Komandu vērtējumā tiek apbalvotas 1.–3. vietu ieguvušās komandas ar pasākuma atbalstītāju balvām. </w:t>
      </w:r>
    </w:p>
    <w:p w14:paraId="371A9C9B"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rezultāts tiek noteikts, summējot 4 komandas dalībnieku iegūtos punktus.</w:t>
      </w:r>
    </w:p>
    <w:p w14:paraId="12F6B270"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Komandas sastāvs</w:t>
      </w:r>
    </w:p>
    <w:p w14:paraId="1D283B25"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Komandā var būt 4 līdz 10 dalībnieki neatkarīgi no dzimuma.</w:t>
      </w:r>
    </w:p>
    <w:p w14:paraId="2B71C6B8"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 xml:space="preserve">Komandas rezultāta ieskaitē tiek ņemti 4 labākie komandas dalībnieku rezultāti. </w:t>
      </w:r>
    </w:p>
    <w:p w14:paraId="46E1573C"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var veidot:</w:t>
      </w:r>
    </w:p>
    <w:p w14:paraId="4DDC8332" w14:textId="77777777" w:rsidR="00E27614" w:rsidRPr="00E27614" w:rsidRDefault="00E27614" w:rsidP="00E27614">
      <w:pPr>
        <w:pStyle w:val="ListParagraph"/>
        <w:numPr>
          <w:ilvl w:val="0"/>
          <w:numId w:val="3"/>
        </w:numPr>
        <w:spacing w:before="100" w:beforeAutospacing="1" w:after="100" w:afterAutospacing="1" w:line="240" w:lineRule="auto"/>
        <w:rPr>
          <w:rFonts w:ascii="Times New Roman" w:eastAsia="Times New Roman" w:hAnsi="Times New Roman" w:cs="Times New Roman"/>
          <w:lang w:eastAsia="lv-LV"/>
        </w:rPr>
      </w:pPr>
      <w:r w:rsidRPr="00E27614">
        <w:rPr>
          <w:rFonts w:ascii="Times New Roman" w:eastAsia="Times New Roman" w:hAnsi="Times New Roman" w:cs="Times New Roman"/>
          <w:lang w:eastAsia="lv-LV"/>
        </w:rPr>
        <w:t>Skriešanas/sporta klubi</w:t>
      </w:r>
    </w:p>
    <w:p w14:paraId="1FA1EC4F" w14:textId="77777777" w:rsidR="00E27614" w:rsidRPr="00E27614" w:rsidRDefault="00E27614" w:rsidP="00E27614">
      <w:pPr>
        <w:numPr>
          <w:ilvl w:val="0"/>
          <w:numId w:val="3"/>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uzņēmumi</w:t>
      </w:r>
    </w:p>
    <w:p w14:paraId="21F34FB1" w14:textId="77777777" w:rsidR="00E27614" w:rsidRPr="00E27614" w:rsidRDefault="00E27614" w:rsidP="00E27614">
      <w:pPr>
        <w:numPr>
          <w:ilvl w:val="0"/>
          <w:numId w:val="3"/>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draugu komandas</w:t>
      </w:r>
    </w:p>
    <w:p w14:paraId="0E450D99" w14:textId="77777777" w:rsidR="00E27614" w:rsidRPr="00E27614" w:rsidRDefault="00E27614" w:rsidP="00E27614">
      <w:pPr>
        <w:numPr>
          <w:ilvl w:val="0"/>
          <w:numId w:val="3"/>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individuāli skrējēji.</w:t>
      </w:r>
    </w:p>
    <w:p w14:paraId="0A276753"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Viens dalībnieks var pārstāvēt tikai vienu komandu.</w:t>
      </w:r>
    </w:p>
    <w:p w14:paraId="24B38C3B"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Viens dalībnieks nevar skriet vairākas distances. (jāizvēlas tikai viena distance )</w:t>
      </w:r>
    </w:p>
    <w:p w14:paraId="17178C4D"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Distances komandu ieskaitei</w:t>
      </w:r>
    </w:p>
    <w:p w14:paraId="7D6E29C8"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ieskaitē jābūt 4 dalībniekiem no šādām distancēm:</w:t>
      </w:r>
    </w:p>
    <w:tbl>
      <w:tblPr>
        <w:tblW w:w="0" w:type="auto"/>
        <w:tblCellSpacing w:w="15" w:type="dxa"/>
        <w:tblInd w:w="-8" w:type="dxa"/>
        <w:tblCellMar>
          <w:top w:w="15" w:type="dxa"/>
          <w:left w:w="15" w:type="dxa"/>
          <w:bottom w:w="15" w:type="dxa"/>
          <w:right w:w="15" w:type="dxa"/>
        </w:tblCellMar>
        <w:tblLook w:val="04A0" w:firstRow="1" w:lastRow="0" w:firstColumn="1" w:lastColumn="0" w:noHBand="0" w:noVBand="1"/>
      </w:tblPr>
      <w:tblGrid>
        <w:gridCol w:w="4111"/>
        <w:gridCol w:w="4111"/>
      </w:tblGrid>
      <w:tr w:rsidR="00E27614" w:rsidRPr="00E27614" w14:paraId="284BC107" w14:textId="77777777" w:rsidTr="00077B4E">
        <w:trPr>
          <w:tblHeade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00B050"/>
            <w:vAlign w:val="bottom"/>
            <w:hideMark/>
          </w:tcPr>
          <w:p w14:paraId="0645C643" w14:textId="77777777" w:rsidR="00E27614" w:rsidRPr="00E27614" w:rsidRDefault="00E27614" w:rsidP="00077B4E">
            <w:pPr>
              <w:spacing w:line="240" w:lineRule="auto"/>
              <w:jc w:val="center"/>
              <w:rPr>
                <w:rFonts w:ascii="Times New Roman" w:eastAsia="Times New Roman" w:hAnsi="Times New Roman" w:cs="Times New Roman"/>
                <w:b/>
                <w:bCs/>
              </w:rPr>
            </w:pPr>
            <w:r w:rsidRPr="00E27614">
              <w:rPr>
                <w:rFonts w:ascii="Times New Roman" w:eastAsia="Times New Roman" w:hAnsi="Times New Roman" w:cs="Times New Roman"/>
                <w:color w:val="FFFFFF"/>
              </w:rPr>
              <w:t>Distance</w:t>
            </w:r>
          </w:p>
        </w:tc>
        <w:tc>
          <w:tcPr>
            <w:tcW w:w="4066" w:type="dxa"/>
            <w:tcBorders>
              <w:top w:val="single" w:sz="6" w:space="0" w:color="333333"/>
              <w:left w:val="single" w:sz="6" w:space="0" w:color="333333"/>
              <w:bottom w:val="single" w:sz="6" w:space="0" w:color="333333"/>
              <w:right w:val="single" w:sz="6" w:space="0" w:color="333333"/>
            </w:tcBorders>
            <w:shd w:val="clear" w:color="auto" w:fill="00B050"/>
            <w:vAlign w:val="bottom"/>
            <w:hideMark/>
          </w:tcPr>
          <w:p w14:paraId="3DD39B55" w14:textId="77777777" w:rsidR="00E27614" w:rsidRPr="00E27614" w:rsidRDefault="00E27614" w:rsidP="00077B4E">
            <w:pPr>
              <w:spacing w:line="240" w:lineRule="auto"/>
              <w:jc w:val="center"/>
              <w:textAlignment w:val="baseline"/>
              <w:rPr>
                <w:rFonts w:ascii="Times New Roman" w:eastAsia="Times New Roman" w:hAnsi="Times New Roman" w:cs="Times New Roman"/>
                <w:color w:val="FFFFFF"/>
              </w:rPr>
            </w:pPr>
            <w:r w:rsidRPr="00E27614">
              <w:rPr>
                <w:rFonts w:ascii="Times New Roman" w:eastAsia="Times New Roman" w:hAnsi="Times New Roman" w:cs="Times New Roman"/>
                <w:color w:val="FFFFFF"/>
              </w:rPr>
              <w:t>Dalībnieku skaits</w:t>
            </w:r>
          </w:p>
          <w:p w14:paraId="79FADF0C" w14:textId="77777777" w:rsidR="00E27614" w:rsidRPr="00E27614" w:rsidRDefault="00E27614" w:rsidP="00077B4E">
            <w:pPr>
              <w:spacing w:line="240" w:lineRule="auto"/>
              <w:jc w:val="center"/>
              <w:rPr>
                <w:rFonts w:ascii="Times New Roman" w:eastAsia="Times New Roman" w:hAnsi="Times New Roman" w:cs="Times New Roman"/>
                <w:b/>
                <w:bCs/>
              </w:rPr>
            </w:pPr>
            <w:r w:rsidRPr="00E27614">
              <w:rPr>
                <w:rFonts w:ascii="Times New Roman" w:eastAsia="Times New Roman" w:hAnsi="Times New Roman" w:cs="Times New Roman"/>
                <w:color w:val="FFFFFF"/>
              </w:rPr>
              <w:t>ieskaitei</w:t>
            </w:r>
          </w:p>
        </w:tc>
      </w:tr>
      <w:tr w:rsidR="00E27614" w:rsidRPr="00E27614" w14:paraId="1BF26BF8"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7D38F225"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21.0975 km</w:t>
            </w:r>
          </w:p>
        </w:tc>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0CAE7606"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r w:rsidR="00E27614" w:rsidRPr="00E27614" w14:paraId="4C5BF240"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3E24CDE1"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10 km</w:t>
            </w:r>
          </w:p>
        </w:tc>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24FB00D7"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r w:rsidR="00E27614" w:rsidRPr="00E27614" w14:paraId="715C1FB4"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7E69594A"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12 km</w:t>
            </w:r>
          </w:p>
        </w:tc>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2A935622"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r w:rsidR="00E27614" w:rsidRPr="00E27614" w14:paraId="417447C4"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763935EC"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5 km</w:t>
            </w:r>
          </w:p>
        </w:tc>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0BD6908E"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bl>
    <w:p w14:paraId="24F1FC2D" w14:textId="77777777" w:rsidR="00E27614" w:rsidRPr="00E27614" w:rsidRDefault="00E27614" w:rsidP="00E27614">
      <w:pPr>
        <w:spacing w:line="240" w:lineRule="auto"/>
        <w:rPr>
          <w:rFonts w:ascii="Times New Roman" w:eastAsia="Times New Roman" w:hAnsi="Times New Roman" w:cs="Times New Roman"/>
        </w:rPr>
      </w:pPr>
    </w:p>
    <w:p w14:paraId="7264193F"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Punktu aprēķins</w:t>
      </w:r>
    </w:p>
    <w:p w14:paraId="052969FF"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Katrs komandas dalībnieks iegūst punktus pēc formulas:</w:t>
      </w:r>
    </w:p>
    <w:p w14:paraId="20D40287"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Punkti = (distances uzvarētāja laiks / dalībnieka laiks) × 1000</w:t>
      </w:r>
    </w:p>
    <w:p w14:paraId="0071B2F0" w14:textId="7C794F15"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lastRenderedPageBreak/>
        <w:t xml:space="preserve">Komandas rezultāts ir 4 </w:t>
      </w:r>
      <w:r w:rsidR="009E5B5C">
        <w:rPr>
          <w:rFonts w:ascii="Times New Roman" w:eastAsia="Times New Roman" w:hAnsi="Times New Roman" w:cs="Times New Roman"/>
        </w:rPr>
        <w:t xml:space="preserve">ātrāko </w:t>
      </w:r>
      <w:r w:rsidRPr="00E27614">
        <w:rPr>
          <w:rFonts w:ascii="Times New Roman" w:eastAsia="Times New Roman" w:hAnsi="Times New Roman" w:cs="Times New Roman"/>
        </w:rPr>
        <w:t xml:space="preserve">dalībnieku punktu summa. </w:t>
      </w:r>
    </w:p>
    <w:p w14:paraId="24EA5604"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Uzvar komanda ar lielāko punktu skaitu.</w:t>
      </w:r>
    </w:p>
    <w:p w14:paraId="4CF28D1A"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Komandas pieteikšana</w:t>
      </w:r>
    </w:p>
    <w:p w14:paraId="101C05E3" w14:textId="2AF5FCBC" w:rsidR="00E27614" w:rsidRPr="00E27614" w:rsidRDefault="00E27614" w:rsidP="00E27614">
      <w:pPr>
        <w:numPr>
          <w:ilvl w:val="0"/>
          <w:numId w:val="1"/>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Katram dalībniekam jāreģistrējas individuāli sacensībām</w:t>
      </w:r>
      <w:r w:rsidR="00EE3E78">
        <w:rPr>
          <w:rFonts w:ascii="Times New Roman" w:eastAsia="Times New Roman" w:hAnsi="Times New Roman" w:cs="Times New Roman"/>
        </w:rPr>
        <w:t>, plānotajā distancē un jāveic dalības apmaksa</w:t>
      </w:r>
      <w:r w:rsidRPr="00E27614">
        <w:rPr>
          <w:rFonts w:ascii="Times New Roman" w:eastAsia="Times New Roman" w:hAnsi="Times New Roman" w:cs="Times New Roman"/>
        </w:rPr>
        <w:t>.</w:t>
      </w:r>
    </w:p>
    <w:p w14:paraId="1E1A92C2" w14:textId="57E83E15" w:rsidR="00E27614" w:rsidRPr="00E27614" w:rsidRDefault="00E27614" w:rsidP="00E27614">
      <w:pPr>
        <w:numPr>
          <w:ilvl w:val="0"/>
          <w:numId w:val="1"/>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Papildus</w:t>
      </w:r>
      <w:r w:rsidR="00EE3E78">
        <w:rPr>
          <w:rFonts w:ascii="Times New Roman" w:eastAsia="Times New Roman" w:hAnsi="Times New Roman" w:cs="Times New Roman"/>
        </w:rPr>
        <w:t xml:space="preserve"> individuāli reģistrētajiem dalībniekiem,</w:t>
      </w:r>
      <w:r w:rsidRPr="00E27614">
        <w:rPr>
          <w:rFonts w:ascii="Times New Roman" w:eastAsia="Times New Roman" w:hAnsi="Times New Roman" w:cs="Times New Roman"/>
        </w:rPr>
        <w:t xml:space="preserve"> komandas atbildīga</w:t>
      </w:r>
      <w:r w:rsidR="00EE3E78">
        <w:rPr>
          <w:rFonts w:ascii="Times New Roman" w:eastAsia="Times New Roman" w:hAnsi="Times New Roman" w:cs="Times New Roman"/>
        </w:rPr>
        <w:t>ja</w:t>
      </w:r>
      <w:r w:rsidRPr="00E27614">
        <w:rPr>
          <w:rFonts w:ascii="Times New Roman" w:eastAsia="Times New Roman" w:hAnsi="Times New Roman" w:cs="Times New Roman"/>
        </w:rPr>
        <w:t xml:space="preserve">i personai </w:t>
      </w:r>
      <w:proofErr w:type="spellStart"/>
      <w:r w:rsidRPr="00E27614">
        <w:rPr>
          <w:rFonts w:ascii="Times New Roman" w:eastAsia="Times New Roman" w:hAnsi="Times New Roman" w:cs="Times New Roman"/>
        </w:rPr>
        <w:t>jānosūta</w:t>
      </w:r>
      <w:proofErr w:type="spellEnd"/>
      <w:r w:rsidRPr="00E27614">
        <w:rPr>
          <w:rFonts w:ascii="Times New Roman" w:eastAsia="Times New Roman" w:hAnsi="Times New Roman" w:cs="Times New Roman"/>
        </w:rPr>
        <w:t xml:space="preserve"> komandas pieteikums uz</w:t>
      </w:r>
      <w:r w:rsidR="00EE3E78">
        <w:rPr>
          <w:rFonts w:ascii="Times New Roman" w:eastAsia="Times New Roman" w:hAnsi="Times New Roman" w:cs="Times New Roman"/>
        </w:rPr>
        <w:t xml:space="preserve"> e-pasta adresi</w:t>
      </w:r>
      <w:r w:rsidRPr="00E27614">
        <w:rPr>
          <w:rFonts w:ascii="Times New Roman" w:eastAsia="Times New Roman" w:hAnsi="Times New Roman" w:cs="Times New Roman"/>
        </w:rPr>
        <w:t>: sportlat@sportlat.lv</w:t>
      </w:r>
    </w:p>
    <w:p w14:paraId="7C7CE647" w14:textId="1081D4C1" w:rsidR="00E27614" w:rsidRPr="00E27614" w:rsidRDefault="00EE3E78" w:rsidP="00E2761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n</w:t>
      </w:r>
      <w:r w:rsidR="00E27614" w:rsidRPr="00E27614">
        <w:rPr>
          <w:rFonts w:ascii="Times New Roman" w:eastAsia="Times New Roman" w:hAnsi="Times New Roman" w:cs="Times New Roman"/>
        </w:rPr>
        <w:t>orādot:</w:t>
      </w:r>
    </w:p>
    <w:p w14:paraId="5E9B2EC6" w14:textId="77777777" w:rsidR="00E27614" w:rsidRPr="00E27614" w:rsidRDefault="00E27614" w:rsidP="00E27614">
      <w:pPr>
        <w:numPr>
          <w:ilvl w:val="0"/>
          <w:numId w:val="2"/>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nosaukumu</w:t>
      </w:r>
    </w:p>
    <w:p w14:paraId="740547CA" w14:textId="2D6F8FC0" w:rsidR="00E27614" w:rsidRPr="00630C9F" w:rsidRDefault="00E27614" w:rsidP="00630C9F">
      <w:pPr>
        <w:numPr>
          <w:ilvl w:val="0"/>
          <w:numId w:val="2"/>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dalībnieku vārdus</w:t>
      </w:r>
      <w:r w:rsidR="00630C9F">
        <w:rPr>
          <w:rFonts w:ascii="Times New Roman" w:eastAsia="Times New Roman" w:hAnsi="Times New Roman" w:cs="Times New Roman"/>
        </w:rPr>
        <w:t>,</w:t>
      </w:r>
      <w:r w:rsidRPr="00E27614">
        <w:rPr>
          <w:rFonts w:ascii="Times New Roman" w:eastAsia="Times New Roman" w:hAnsi="Times New Roman" w:cs="Times New Roman"/>
        </w:rPr>
        <w:t xml:space="preserve"> uzvārdus</w:t>
      </w:r>
      <w:r w:rsidR="00630C9F">
        <w:rPr>
          <w:rFonts w:ascii="Times New Roman" w:eastAsia="Times New Roman" w:hAnsi="Times New Roman" w:cs="Times New Roman"/>
        </w:rPr>
        <w:t xml:space="preserve"> un izvēlētās </w:t>
      </w:r>
      <w:r w:rsidRPr="00630C9F">
        <w:rPr>
          <w:rFonts w:ascii="Times New Roman" w:eastAsia="Times New Roman" w:hAnsi="Times New Roman" w:cs="Times New Roman"/>
        </w:rPr>
        <w:t>distances</w:t>
      </w:r>
      <w:r w:rsidR="00630C9F">
        <w:rPr>
          <w:rFonts w:ascii="Times New Roman" w:eastAsia="Times New Roman" w:hAnsi="Times New Roman" w:cs="Times New Roman"/>
        </w:rPr>
        <w:t>, kurā katrs no viņiem reģistrējies</w:t>
      </w:r>
      <w:r w:rsidRPr="00630C9F">
        <w:rPr>
          <w:rFonts w:ascii="Times New Roman" w:eastAsia="Times New Roman" w:hAnsi="Times New Roman" w:cs="Times New Roman"/>
        </w:rPr>
        <w:t>.</w:t>
      </w:r>
    </w:p>
    <w:p w14:paraId="3CA3947D" w14:textId="77777777" w:rsidR="00514C37" w:rsidRPr="00E27614" w:rsidRDefault="00514C37">
      <w:pPr>
        <w:spacing w:after="160" w:line="301" w:lineRule="auto"/>
        <w:ind w:firstLine="720"/>
        <w:rPr>
          <w:rFonts w:ascii="Times New Roman" w:eastAsia="Times New Roman" w:hAnsi="Times New Roman" w:cs="Times New Roman"/>
        </w:rPr>
      </w:pPr>
    </w:p>
    <w:p w14:paraId="6B8B0317"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4.</w:t>
      </w:r>
      <w:r w:rsidRPr="00E27614">
        <w:rPr>
          <w:rFonts w:ascii="Times New Roman" w:eastAsia="Times New Roman" w:hAnsi="Times New Roman" w:cs="Times New Roman"/>
          <w:b/>
        </w:rPr>
        <w:t xml:space="preserve"> </w:t>
      </w:r>
      <w:r w:rsidRPr="00E27614">
        <w:rPr>
          <w:rFonts w:ascii="Times New Roman" w:eastAsia="Times New Roman" w:hAnsi="Times New Roman" w:cs="Times New Roman"/>
        </w:rPr>
        <w:t>DALĪBNIEKI UN VECUMA GRUPAS</w:t>
      </w:r>
    </w:p>
    <w:p w14:paraId="2FC0008F" w14:textId="713E6AFB"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4.1. </w:t>
      </w:r>
      <w:proofErr w:type="spellStart"/>
      <w:r w:rsidRPr="00E27614">
        <w:rPr>
          <w:rFonts w:ascii="Times New Roman" w:eastAsia="Times New Roman" w:hAnsi="Times New Roman" w:cs="Times New Roman"/>
        </w:rPr>
        <w:t>Pusmaratona</w:t>
      </w:r>
      <w:proofErr w:type="spellEnd"/>
      <w:r w:rsidRPr="00E27614">
        <w:rPr>
          <w:rFonts w:ascii="Times New Roman" w:eastAsia="Times New Roman" w:hAnsi="Times New Roman" w:cs="Times New Roman"/>
        </w:rPr>
        <w:t xml:space="preserve"> distancē drīkst piedalīties dalībnieki, kas dzimuši 2008. gadā un vecāki.</w:t>
      </w:r>
    </w:p>
    <w:p w14:paraId="5F866187" w14:textId="049546B6"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4.2. Ja </w:t>
      </w:r>
      <w:proofErr w:type="spellStart"/>
      <w:r w:rsidRPr="00E27614">
        <w:rPr>
          <w:rFonts w:ascii="Times New Roman" w:eastAsia="Times New Roman" w:hAnsi="Times New Roman" w:cs="Times New Roman"/>
        </w:rPr>
        <w:t>pusmaratona</w:t>
      </w:r>
      <w:proofErr w:type="spellEnd"/>
      <w:r w:rsidRPr="00E27614">
        <w:rPr>
          <w:rFonts w:ascii="Times New Roman" w:eastAsia="Times New Roman" w:hAnsi="Times New Roman" w:cs="Times New Roman"/>
        </w:rPr>
        <w:t xml:space="preserve"> distanci vēlas skriet jaunāki dalībnieki, to drīkst darīt TIKAI ar vecāku vai pilnvaroto pārstāvju atļauju. Informācija ar vecāku vai pilnvaroto pārstāvju datiem būs jānorāda reģistrācijas laikā.</w:t>
      </w:r>
    </w:p>
    <w:p w14:paraId="415866A3" w14:textId="272A14CB"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4.3. 5 km, 10 km un 12  km distancēs var piedalīties dalībnieki, kas dzimuši 2015.gadā un vecāki, izvēloties iet, skriet . Trasē atļauts doties arī ar bērnu ratiņiem (5km, 10km un 21km distancē ), netraucējot citiem sacensību dalībniekiem. 5km un 10km distancē piedalās arī </w:t>
      </w:r>
      <w:proofErr w:type="spellStart"/>
      <w:r w:rsidRPr="00E27614">
        <w:rPr>
          <w:rFonts w:ascii="Times New Roman" w:eastAsia="Times New Roman" w:hAnsi="Times New Roman" w:cs="Times New Roman"/>
        </w:rPr>
        <w:t>nūjotāji</w:t>
      </w:r>
      <w:proofErr w:type="spellEnd"/>
      <w:r w:rsidRPr="00E27614">
        <w:rPr>
          <w:rFonts w:ascii="Times New Roman" w:eastAsia="Times New Roman" w:hAnsi="Times New Roman" w:cs="Times New Roman"/>
        </w:rPr>
        <w:t xml:space="preserve">. Drošības apsvērumu dēļ </w:t>
      </w:r>
      <w:proofErr w:type="spellStart"/>
      <w:r w:rsidRPr="00E27614">
        <w:rPr>
          <w:rFonts w:ascii="Times New Roman" w:eastAsia="Times New Roman" w:hAnsi="Times New Roman" w:cs="Times New Roman"/>
        </w:rPr>
        <w:t>nūjotāji</w:t>
      </w:r>
      <w:proofErr w:type="spellEnd"/>
      <w:r w:rsidRPr="00E27614">
        <w:rPr>
          <w:rFonts w:ascii="Times New Roman" w:eastAsia="Times New Roman" w:hAnsi="Times New Roman" w:cs="Times New Roman"/>
        </w:rPr>
        <w:t xml:space="preserve"> pulcējas aiz skrējējiem. </w:t>
      </w:r>
      <w:proofErr w:type="spellStart"/>
      <w:r w:rsidRPr="00E27614">
        <w:rPr>
          <w:rFonts w:ascii="Times New Roman" w:eastAsia="Times New Roman" w:hAnsi="Times New Roman" w:cs="Times New Roman"/>
        </w:rPr>
        <w:t>Nūjotāji</w:t>
      </w:r>
      <w:proofErr w:type="spellEnd"/>
      <w:r w:rsidRPr="00E27614">
        <w:rPr>
          <w:rFonts w:ascii="Times New Roman" w:eastAsia="Times New Roman" w:hAnsi="Times New Roman" w:cs="Times New Roman"/>
        </w:rPr>
        <w:t xml:space="preserve"> vecuma grupās netiek iedalīti.</w:t>
      </w:r>
    </w:p>
    <w:p w14:paraId="776658F2" w14:textId="0FC0D754"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4.4. Bērnu skrējienos drīkst piedalīties bērni, kas dzimuši 2013. gadā un jaunāki, kas var veikt savu distanci patstāvīgi pārvietojoties ar kājām.</w:t>
      </w:r>
    </w:p>
    <w:p w14:paraId="7411759F" w14:textId="402A623E"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4.5. Jūdzes skrējienā drīkst piedalīties bez vecuma ierobežojuma. Skrējiens notiek bez laika kontroles.</w:t>
      </w:r>
    </w:p>
    <w:p w14:paraId="2C6F4509" w14:textId="6F980E5A"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4.6. Nosodot Krievijas agresiju Ukrainā, Krievijas un Baltkrievijas skrējējiem nav atļauts piedalīties sacensībās.</w:t>
      </w:r>
    </w:p>
    <w:p w14:paraId="53568EC5" w14:textId="5A669719"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4.7. Vecuma grupas </w:t>
      </w:r>
      <w:proofErr w:type="spellStart"/>
      <w:r w:rsidRPr="00E27614">
        <w:rPr>
          <w:rFonts w:ascii="Times New Roman" w:eastAsia="Times New Roman" w:hAnsi="Times New Roman" w:cs="Times New Roman"/>
        </w:rPr>
        <w:t>pusmaratonā</w:t>
      </w:r>
      <w:proofErr w:type="spellEnd"/>
      <w:r w:rsidRPr="00E27614">
        <w:rPr>
          <w:rFonts w:ascii="Times New Roman" w:eastAsia="Times New Roman" w:hAnsi="Times New Roman" w:cs="Times New Roman"/>
        </w:rPr>
        <w:t>, 21km:</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15F0A67C"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3AB00E5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0F239D64"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459C11E"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2529A27"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361FE2C5"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4C2F8E21"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SB2W</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576C72D6" w14:textId="19672EB3"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1987. – 2008.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767E5654"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VB2W</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7C2C581" w14:textId="0A6A604C"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1987. – 2008.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r>
      <w:tr w:rsidR="00514C37" w:rsidRPr="00E27614" w14:paraId="26FAD608"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04B718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SB2W40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694F8A08" w14:textId="1356DEAF"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1977. – 1986.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2B6F3903"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VB2W40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4EB03BA" w14:textId="2853F924"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1977. – 1986.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r>
      <w:tr w:rsidR="00514C37" w:rsidRPr="00E27614" w14:paraId="2AF27C11"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7FF1B41D"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SB2W50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7697BA1D" w14:textId="148EBE24"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g. un vecākas</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35CBD4DC"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VB2W50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7B1CC2B" w14:textId="6CA03116"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g. un vecākas</w:t>
            </w:r>
          </w:p>
        </w:tc>
      </w:tr>
    </w:tbl>
    <w:p w14:paraId="3F6DD723" w14:textId="27EE0E05"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7F325FF4" w14:textId="593E327E"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4.8. Vecuma grupas 12km skrējienā: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14E9DE65"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4A980BC0" w14:textId="77777777"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607A52F"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2E58CD26" w14:textId="77777777"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1FC2F2D0"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0E9FBB62"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6B059172" w14:textId="65EC9CA2"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S1</w:t>
            </w:r>
            <w:r w:rsidR="001839FC" w:rsidRPr="00E27614">
              <w:rPr>
                <w:rFonts w:ascii="Times New Roman" w:eastAsia="Times New Roman" w:hAnsi="Times New Roman" w:cs="Times New Roman"/>
              </w:rPr>
              <w:t>2</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4FA9AA90"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2015. dz. g. un vecākas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3B0142BC" w14:textId="15D7A2A5"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V1</w:t>
            </w:r>
            <w:r w:rsidR="001839FC" w:rsidRPr="00E27614">
              <w:rPr>
                <w:rFonts w:ascii="Times New Roman" w:eastAsia="Times New Roman" w:hAnsi="Times New Roman" w:cs="Times New Roman"/>
              </w:rPr>
              <w:t>2</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3A69F9C5"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2015. dz. g. un vecāki </w:t>
            </w:r>
          </w:p>
        </w:tc>
      </w:tr>
    </w:tbl>
    <w:p w14:paraId="729C8D1C" w14:textId="77777777" w:rsidR="00514C37" w:rsidRPr="00E27614" w:rsidRDefault="00514C37">
      <w:pPr>
        <w:spacing w:after="160" w:line="301" w:lineRule="auto"/>
        <w:rPr>
          <w:rFonts w:ascii="Times New Roman" w:eastAsia="Times New Roman" w:hAnsi="Times New Roman" w:cs="Times New Roman"/>
        </w:rPr>
      </w:pPr>
    </w:p>
    <w:p w14:paraId="73E32624" w14:textId="14EA1F14"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lastRenderedPageBreak/>
        <w:t>4.9. Vecuma grupas 10km skrējienā: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6B24E974"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6C3B1768"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31FDD303"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194F905"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B223A56"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45C4B662"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21CFCD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S10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2D1D1ED3"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vecākas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51344026"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V10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5C8DC4D3"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vecāki </w:t>
            </w:r>
          </w:p>
        </w:tc>
      </w:tr>
    </w:tbl>
    <w:p w14:paraId="26959E60" w14:textId="04EAE23F"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41F63453" w14:textId="77777777" w:rsidR="00A8110D" w:rsidRPr="00E27614" w:rsidRDefault="00A8110D">
      <w:pPr>
        <w:spacing w:after="160" w:line="301" w:lineRule="auto"/>
        <w:rPr>
          <w:rFonts w:ascii="Times New Roman" w:eastAsia="Times New Roman" w:hAnsi="Times New Roman" w:cs="Times New Roman"/>
        </w:rPr>
      </w:pPr>
    </w:p>
    <w:p w14:paraId="54E99B5F" w14:textId="606BFF36"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4.10. Vecuma grupas 5km skrējienā: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65625FAA"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20FA64D4"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0FAE046"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37AAD4D"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45754F0"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2A50ED34"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9FCECD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S5</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471736D8"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vecākas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609FD987"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V5</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F6900CF"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vecāki </w:t>
            </w:r>
          </w:p>
        </w:tc>
      </w:tr>
    </w:tbl>
    <w:p w14:paraId="7DA89BDC"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48703B10" w14:textId="41DE1806"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4.11. Vecuma grupas Jūdzes skrējienā, 1609m:</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5E3DC84D"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14969D45"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11C2C57"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0DE025C"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00D6DE5"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6027AE60"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33A1136"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SJ</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65B2F2EC"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Jebkurš dzimšanas gads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1D1E2B52"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VJ</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29709C44"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Jebkurš dzimšanas gads </w:t>
            </w:r>
          </w:p>
        </w:tc>
      </w:tr>
    </w:tbl>
    <w:p w14:paraId="6D597243"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1B8168EE" w14:textId="125CF5B4"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4.12. Vecuma grupas 10km NŪJOŠANĀ: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115A6B31"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4EA33E36"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7968FF5"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161D8AE4"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0665FAFD"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59CD24E5"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54CF01E1"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SNUJ-10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2487EEBB"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Jebkurš dzimšanas gads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0DDE352F"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VNUJ-10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20AAF6DC"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Jebkurš dzimšanas gads</w:t>
            </w:r>
          </w:p>
        </w:tc>
      </w:tr>
    </w:tbl>
    <w:p w14:paraId="2E0D5044"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4FCD09D5" w14:textId="362A7917" w:rsidR="00514C37"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4.13. Vecuma grupas 5km NŪJOŠANĀ</w:t>
      </w:r>
      <w:r>
        <w:rPr>
          <w:rFonts w:ascii="Times New Roman" w:eastAsia="Times New Roman" w:hAnsi="Times New Roman" w:cs="Times New Roman"/>
        </w:rPr>
        <w:t>:</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14:paraId="2221538E"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07FF1503"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5FD5C564"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27027B1A"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25394BE5"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14C37" w14:paraId="3009005F"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738F2D5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SNUJ-5</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56CC9DF4"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Jebkurš dzimšanas gads</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02D49101"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VNUJ-5</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2FCB9467"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Jebkurš dzimšanas gads</w:t>
            </w:r>
          </w:p>
        </w:tc>
      </w:tr>
    </w:tbl>
    <w:p w14:paraId="64601BE5" w14:textId="77777777" w:rsidR="00514C37" w:rsidRDefault="00514C37">
      <w:pPr>
        <w:spacing w:after="160" w:line="301" w:lineRule="auto"/>
        <w:rPr>
          <w:rFonts w:ascii="Times New Roman" w:eastAsia="Times New Roman" w:hAnsi="Times New Roman" w:cs="Times New Roman"/>
        </w:rPr>
      </w:pPr>
    </w:p>
    <w:p w14:paraId="561B02CC" w14:textId="030C8AE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4.14. Vecuma grupas Bērnu skrējienos:</w:t>
      </w: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3757"/>
        <w:gridCol w:w="1062"/>
        <w:gridCol w:w="3119"/>
      </w:tblGrid>
      <w:tr w:rsidR="00514C37" w14:paraId="0E83057C" w14:textId="77777777">
        <w:trPr>
          <w:trHeight w:val="315"/>
        </w:trPr>
        <w:tc>
          <w:tcPr>
            <w:tcW w:w="4740"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65472772"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Meitenes</w:t>
            </w:r>
          </w:p>
        </w:tc>
        <w:tc>
          <w:tcPr>
            <w:tcW w:w="4181" w:type="dxa"/>
            <w:gridSpan w:val="2"/>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75C12A5C"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Zēni</w:t>
            </w:r>
          </w:p>
        </w:tc>
      </w:tr>
      <w:tr w:rsidR="00514C37" w14:paraId="65D9811D"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5376157A"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SB2W1</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7422C255" w14:textId="7B21A7FE"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un jaunākas(200m)</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74862EFC"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VB2W1</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5AC58057" w14:textId="5984B88F"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un jaunāki</w:t>
            </w:r>
          </w:p>
        </w:tc>
      </w:tr>
      <w:tr w:rsidR="00514C37" w14:paraId="54503C7E"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643B2AD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SB2W2</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4CE89815" w14:textId="722A9145"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2019. – 2021.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(400m )</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121F4D20"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VB2W2</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55DE82E4" w14:textId="7058B48C"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2019. – 2021.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xml:space="preserve">. g. </w:t>
            </w:r>
          </w:p>
        </w:tc>
      </w:tr>
      <w:tr w:rsidR="00514C37" w14:paraId="294FF92E"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252D9B8C"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SB2W3</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61B5014E" w14:textId="2DEE4ACA"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 2018.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g.( 600m )</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77FFF70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VB2W3</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31B5DF9B" w14:textId="51DDDDEF"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 2018.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w:t>
            </w:r>
          </w:p>
        </w:tc>
      </w:tr>
      <w:tr w:rsidR="00514C37" w14:paraId="1DD32A80"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7C171234"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SB2W4</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1C225372" w14:textId="2CA204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2013. – 2015.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(800m)</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6BE80E4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VB2W4</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4079DAFE" w14:textId="23D1A3D2"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2013. – 2015.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xml:space="preserve">. g. </w:t>
            </w:r>
          </w:p>
        </w:tc>
      </w:tr>
    </w:tbl>
    <w:p w14:paraId="3FBBA639" w14:textId="0997E8C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b/>
        </w:rPr>
        <w:t xml:space="preserve"> </w:t>
      </w:r>
      <w:r>
        <w:rPr>
          <w:rFonts w:ascii="Times New Roman" w:eastAsia="Times New Roman" w:hAnsi="Times New Roman" w:cs="Times New Roman"/>
        </w:rPr>
        <w:t xml:space="preserve">REĢISTRĀCIJA </w:t>
      </w:r>
    </w:p>
    <w:p w14:paraId="32BBB2E6" w14:textId="3B36C8A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 xml:space="preserve">Reģistrēties skrējienam iespējams interneta vietnē </w:t>
      </w:r>
      <w:hyperlink r:id="rId5">
        <w:r>
          <w:rPr>
            <w:rFonts w:ascii="Times New Roman" w:eastAsia="Times New Roman" w:hAnsi="Times New Roman" w:cs="Times New Roman"/>
            <w:color w:val="1155CC"/>
            <w:u w:val="single"/>
          </w:rPr>
          <w:t>www.sportlat.lv</w:t>
        </w:r>
      </w:hyperlink>
    </w:p>
    <w:p w14:paraId="65CAF6E5" w14:textId="22D2DD0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5.1. līdz 07.05.2026 plkst. </w:t>
      </w:r>
      <w:r w:rsidR="00FF54D0">
        <w:rPr>
          <w:rFonts w:ascii="Times New Roman" w:eastAsia="Times New Roman" w:hAnsi="Times New Roman" w:cs="Times New Roman"/>
        </w:rPr>
        <w:t>18</w:t>
      </w:r>
      <w:r>
        <w:rPr>
          <w:rFonts w:ascii="Times New Roman" w:eastAsia="Times New Roman" w:hAnsi="Times New Roman" w:cs="Times New Roman"/>
        </w:rPr>
        <w:t>:</w:t>
      </w:r>
      <w:r w:rsidR="00FF54D0">
        <w:rPr>
          <w:rFonts w:ascii="Times New Roman" w:eastAsia="Times New Roman" w:hAnsi="Times New Roman" w:cs="Times New Roman"/>
        </w:rPr>
        <w:t>00</w:t>
      </w:r>
      <w:r>
        <w:rPr>
          <w:rFonts w:ascii="Times New Roman" w:eastAsia="Times New Roman" w:hAnsi="Times New Roman" w:cs="Times New Roman"/>
        </w:rPr>
        <w:t>.</w:t>
      </w:r>
    </w:p>
    <w:p w14:paraId="11E74069" w14:textId="072483E9"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5.2. Pēc interneta reģistrācijas slēgšanas, par paaugstinātu maksu reģistrēties skrējienam varēs sacensību norises dienā uz vietas ne vēlāk kā 30 min līdz konkrētās distances sākumam.</w:t>
      </w:r>
    </w:p>
    <w:p w14:paraId="6F9EB503"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5.3. Dalības maksas:</w:t>
      </w:r>
    </w:p>
    <w:p w14:paraId="36932F1F" w14:textId="51B6A38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Apmaksas periodi skrējieniem 21 km, 12 km, 10km, 5km, Nūjošanai 10km, Nūjošanai 5km, bērnu skrējienam.</w:t>
      </w:r>
    </w:p>
    <w:p w14:paraId="4146EA6D" w14:textId="432C03F5" w:rsidR="00514C37" w:rsidRDefault="00E716B5">
      <w:pPr>
        <w:spacing w:after="160" w:line="301" w:lineRule="auto"/>
        <w:rPr>
          <w:rFonts w:ascii="Times New Roman" w:eastAsia="Times New Roman" w:hAnsi="Times New Roman" w:cs="Times New Roman"/>
        </w:rPr>
      </w:pPr>
      <w:r>
        <w:rPr>
          <w:rFonts w:ascii="Times New Roman" w:hAnsi="Times New Roman" w:cs="Times New Roman"/>
        </w:rPr>
        <w:lastRenderedPageBreak/>
        <w:t>Dalībnieku pieteikumu reģistrācijas elektronisko sistēmu apkalpo “Sportlat Serviss” SIA, transakcijas komisijas maksa 6% no kopējās darījuma summas.</w:t>
      </w:r>
      <w:r>
        <w:rPr>
          <w:rFonts w:ascii="Times New Roman" w:eastAsia="Times New Roman" w:hAnsi="Times New Roman" w:cs="Times New Roman"/>
        </w:rPr>
        <w:t xml:space="preserve"> </w:t>
      </w:r>
    </w:p>
    <w:p w14:paraId="3217D044" w14:textId="77777777" w:rsidR="00514C37" w:rsidRDefault="00514C37">
      <w:pPr>
        <w:spacing w:after="160" w:line="301" w:lineRule="auto"/>
        <w:rPr>
          <w:rFonts w:ascii="Times New Roman" w:eastAsia="Times New Roman" w:hAnsi="Times New Roman" w:cs="Times New Roman"/>
        </w:rPr>
      </w:pPr>
    </w:p>
    <w:tbl>
      <w:tblPr>
        <w:tblStyle w:val="1"/>
        <w:tblW w:w="109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51"/>
        <w:gridCol w:w="1039"/>
        <w:gridCol w:w="1038"/>
        <w:gridCol w:w="1074"/>
        <w:gridCol w:w="1276"/>
        <w:gridCol w:w="1276"/>
        <w:gridCol w:w="1276"/>
        <w:gridCol w:w="1276"/>
      </w:tblGrid>
      <w:tr w:rsidR="00514C37" w14:paraId="4467D38A" w14:textId="77777777">
        <w:trPr>
          <w:trHeight w:val="555"/>
        </w:trPr>
        <w:tc>
          <w:tcPr>
            <w:tcW w:w="2651"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89C217A" w14:textId="77777777" w:rsidR="00514C37" w:rsidRDefault="00514C37" w:rsidP="001839FC">
            <w:pPr>
              <w:spacing w:line="301" w:lineRule="auto"/>
              <w:rPr>
                <w:rFonts w:ascii="Times New Roman" w:eastAsia="Times New Roman" w:hAnsi="Times New Roman" w:cs="Times New Roman"/>
              </w:rPr>
            </w:pPr>
          </w:p>
        </w:tc>
        <w:tc>
          <w:tcPr>
            <w:tcW w:w="1039" w:type="dxa"/>
            <w:tcBorders>
              <w:top w:val="single" w:sz="8" w:space="0" w:color="000000"/>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78BD22E7"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21km</w:t>
            </w:r>
          </w:p>
        </w:tc>
        <w:tc>
          <w:tcPr>
            <w:tcW w:w="1038"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F0F31B"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10km</w:t>
            </w:r>
          </w:p>
        </w:tc>
        <w:tc>
          <w:tcPr>
            <w:tcW w:w="1074" w:type="dxa"/>
            <w:tcBorders>
              <w:top w:val="single" w:sz="8" w:space="0" w:color="000000"/>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58AAF799"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5km</w:t>
            </w:r>
          </w:p>
        </w:tc>
        <w:tc>
          <w:tcPr>
            <w:tcW w:w="1276" w:type="dxa"/>
            <w:tcBorders>
              <w:top w:val="single" w:sz="8" w:space="0" w:color="000000"/>
              <w:bottom w:val="single" w:sz="8" w:space="0" w:color="000000"/>
              <w:right w:val="single" w:sz="8" w:space="0" w:color="000000"/>
            </w:tcBorders>
          </w:tcPr>
          <w:p w14:paraId="31E9898A"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Ap 12km</w:t>
            </w:r>
          </w:p>
          <w:p w14:paraId="674E4E9E"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pa apvidu</w:t>
            </w:r>
          </w:p>
        </w:tc>
        <w:tc>
          <w:tcPr>
            <w:tcW w:w="1276" w:type="dxa"/>
            <w:tcBorders>
              <w:top w:val="single" w:sz="8" w:space="0" w:color="000000"/>
              <w:bottom w:val="single" w:sz="8" w:space="0" w:color="000000"/>
              <w:right w:val="single" w:sz="8" w:space="0" w:color="000000"/>
            </w:tcBorders>
            <w:shd w:val="clear" w:color="auto" w:fill="D9D9D9" w:themeFill="background1" w:themeFillShade="D9"/>
          </w:tcPr>
          <w:p w14:paraId="422AFB49"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Jūdze</w:t>
            </w:r>
          </w:p>
        </w:tc>
        <w:tc>
          <w:tcPr>
            <w:tcW w:w="1276" w:type="dxa"/>
            <w:tcBorders>
              <w:top w:val="single" w:sz="8" w:space="0" w:color="000000"/>
              <w:bottom w:val="single" w:sz="8" w:space="0" w:color="000000"/>
              <w:right w:val="single" w:sz="8" w:space="0" w:color="000000"/>
            </w:tcBorders>
          </w:tcPr>
          <w:p w14:paraId="05F6EAFA"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Nūjošana</w:t>
            </w:r>
          </w:p>
          <w:p w14:paraId="6CA128EC"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 xml:space="preserve"> 5km un 10km</w:t>
            </w:r>
          </w:p>
        </w:tc>
        <w:tc>
          <w:tcPr>
            <w:tcW w:w="1276" w:type="dxa"/>
            <w:tcBorders>
              <w:top w:val="single" w:sz="8" w:space="0" w:color="000000"/>
              <w:bottom w:val="single" w:sz="8" w:space="0" w:color="000000"/>
              <w:right w:val="single" w:sz="8" w:space="0" w:color="000000"/>
            </w:tcBorders>
            <w:shd w:val="clear" w:color="auto" w:fill="D9D9D9" w:themeFill="background1" w:themeFillShade="D9"/>
          </w:tcPr>
          <w:p w14:paraId="7DABD719"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Bērnu skrējieni</w:t>
            </w:r>
          </w:p>
        </w:tc>
      </w:tr>
      <w:tr w:rsidR="00514C37" w14:paraId="1469457C" w14:textId="77777777">
        <w:trPr>
          <w:trHeight w:val="285"/>
        </w:trPr>
        <w:tc>
          <w:tcPr>
            <w:tcW w:w="2651"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2B3FE7" w14:textId="4068BB7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06.01.2026.-31.01.2026.</w:t>
            </w:r>
          </w:p>
        </w:tc>
        <w:tc>
          <w:tcPr>
            <w:tcW w:w="1039"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3C3F7AE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12 EUR</w:t>
            </w:r>
          </w:p>
        </w:tc>
        <w:tc>
          <w:tcPr>
            <w:tcW w:w="1038" w:type="dxa"/>
            <w:tcBorders>
              <w:bottom w:val="single" w:sz="8" w:space="0" w:color="000000"/>
              <w:right w:val="single" w:sz="8" w:space="0" w:color="000000"/>
            </w:tcBorders>
            <w:shd w:val="clear" w:color="auto" w:fill="auto"/>
            <w:tcMar>
              <w:top w:w="0" w:type="dxa"/>
              <w:left w:w="100" w:type="dxa"/>
              <w:bottom w:w="0" w:type="dxa"/>
              <w:right w:w="100" w:type="dxa"/>
            </w:tcMar>
          </w:tcPr>
          <w:p w14:paraId="6A5ABEA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074"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36517C4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 EUR</w:t>
            </w:r>
          </w:p>
        </w:tc>
        <w:tc>
          <w:tcPr>
            <w:tcW w:w="1276" w:type="dxa"/>
            <w:tcBorders>
              <w:bottom w:val="single" w:sz="8" w:space="0" w:color="000000"/>
              <w:right w:val="single" w:sz="8" w:space="0" w:color="000000"/>
            </w:tcBorders>
          </w:tcPr>
          <w:p w14:paraId="6F19F860"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bottom w:val="single" w:sz="8" w:space="0" w:color="000000"/>
              <w:right w:val="single" w:sz="8" w:space="0" w:color="000000"/>
            </w:tcBorders>
            <w:shd w:val="clear" w:color="auto" w:fill="D9D9D9" w:themeFill="background1" w:themeFillShade="D9"/>
          </w:tcPr>
          <w:p w14:paraId="525A5E6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 EUR</w:t>
            </w:r>
          </w:p>
        </w:tc>
        <w:tc>
          <w:tcPr>
            <w:tcW w:w="1276" w:type="dxa"/>
            <w:tcBorders>
              <w:bottom w:val="single" w:sz="8" w:space="0" w:color="000000"/>
              <w:right w:val="single" w:sz="8" w:space="0" w:color="000000"/>
            </w:tcBorders>
          </w:tcPr>
          <w:p w14:paraId="6FE3917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 EUR</w:t>
            </w:r>
          </w:p>
        </w:tc>
        <w:tc>
          <w:tcPr>
            <w:tcW w:w="1276" w:type="dxa"/>
            <w:tcBorders>
              <w:bottom w:val="single" w:sz="8" w:space="0" w:color="000000"/>
              <w:right w:val="single" w:sz="8" w:space="0" w:color="000000"/>
            </w:tcBorders>
            <w:shd w:val="clear" w:color="auto" w:fill="D9D9D9" w:themeFill="background1" w:themeFillShade="D9"/>
          </w:tcPr>
          <w:p w14:paraId="0850877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5 EUR</w:t>
            </w:r>
          </w:p>
        </w:tc>
      </w:tr>
      <w:tr w:rsidR="00514C37" w14:paraId="0D2BC2F8" w14:textId="77777777">
        <w:trPr>
          <w:trHeight w:val="353"/>
        </w:trPr>
        <w:tc>
          <w:tcPr>
            <w:tcW w:w="2651"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59B5F7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01.02.2026.-15.03.2026.</w:t>
            </w:r>
          </w:p>
        </w:tc>
        <w:tc>
          <w:tcPr>
            <w:tcW w:w="1039"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54A9512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c>
          <w:tcPr>
            <w:tcW w:w="1038" w:type="dxa"/>
            <w:tcBorders>
              <w:bottom w:val="single" w:sz="8" w:space="0" w:color="000000"/>
              <w:right w:val="single" w:sz="8" w:space="0" w:color="000000"/>
            </w:tcBorders>
            <w:shd w:val="clear" w:color="auto" w:fill="auto"/>
            <w:tcMar>
              <w:top w:w="0" w:type="dxa"/>
              <w:left w:w="100" w:type="dxa"/>
              <w:bottom w:w="0" w:type="dxa"/>
              <w:right w:w="100" w:type="dxa"/>
            </w:tcMar>
          </w:tcPr>
          <w:p w14:paraId="7E9A727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13 EUR</w:t>
            </w:r>
          </w:p>
        </w:tc>
        <w:tc>
          <w:tcPr>
            <w:tcW w:w="1074"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06256B3D"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bottom w:val="single" w:sz="8" w:space="0" w:color="000000"/>
              <w:right w:val="single" w:sz="8" w:space="0" w:color="000000"/>
            </w:tcBorders>
          </w:tcPr>
          <w:p w14:paraId="648FC55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13 EUR</w:t>
            </w:r>
          </w:p>
        </w:tc>
        <w:tc>
          <w:tcPr>
            <w:tcW w:w="1276" w:type="dxa"/>
            <w:tcBorders>
              <w:bottom w:val="single" w:sz="8" w:space="0" w:color="000000"/>
              <w:right w:val="single" w:sz="8" w:space="0" w:color="000000"/>
            </w:tcBorders>
            <w:shd w:val="clear" w:color="auto" w:fill="D9D9D9" w:themeFill="background1" w:themeFillShade="D9"/>
          </w:tcPr>
          <w:p w14:paraId="7A91C389" w14:textId="687C9076"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 EUR</w:t>
            </w:r>
          </w:p>
        </w:tc>
        <w:tc>
          <w:tcPr>
            <w:tcW w:w="1276" w:type="dxa"/>
            <w:tcBorders>
              <w:bottom w:val="single" w:sz="8" w:space="0" w:color="000000"/>
              <w:right w:val="single" w:sz="8" w:space="0" w:color="000000"/>
            </w:tcBorders>
          </w:tcPr>
          <w:p w14:paraId="45075C6D" w14:textId="54135804"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 EUR</w:t>
            </w:r>
          </w:p>
        </w:tc>
        <w:tc>
          <w:tcPr>
            <w:tcW w:w="1276" w:type="dxa"/>
            <w:tcBorders>
              <w:bottom w:val="single" w:sz="8" w:space="0" w:color="000000"/>
              <w:right w:val="single" w:sz="8" w:space="0" w:color="000000"/>
            </w:tcBorders>
            <w:shd w:val="clear" w:color="auto" w:fill="D9D9D9" w:themeFill="background1" w:themeFillShade="D9"/>
          </w:tcPr>
          <w:p w14:paraId="46718C9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5 EUR</w:t>
            </w:r>
          </w:p>
        </w:tc>
      </w:tr>
      <w:tr w:rsidR="00514C37" w14:paraId="2090848F" w14:textId="77777777">
        <w:trPr>
          <w:trHeight w:val="272"/>
        </w:trPr>
        <w:tc>
          <w:tcPr>
            <w:tcW w:w="2651" w:type="dxa"/>
            <w:tcBorders>
              <w:left w:val="single" w:sz="8" w:space="0" w:color="000000"/>
              <w:right w:val="single" w:sz="8" w:space="0" w:color="000000"/>
            </w:tcBorders>
            <w:shd w:val="clear" w:color="auto" w:fill="auto"/>
            <w:tcMar>
              <w:top w:w="0" w:type="dxa"/>
              <w:left w:w="100" w:type="dxa"/>
              <w:bottom w:w="0" w:type="dxa"/>
              <w:right w:w="100" w:type="dxa"/>
            </w:tcMar>
          </w:tcPr>
          <w:p w14:paraId="62E3617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16.03.2026.-15.04.2026.</w:t>
            </w:r>
          </w:p>
        </w:tc>
        <w:tc>
          <w:tcPr>
            <w:tcW w:w="1039" w:type="dxa"/>
            <w:tcBorders>
              <w:right w:val="single" w:sz="8" w:space="0" w:color="000000"/>
            </w:tcBorders>
            <w:shd w:val="clear" w:color="auto" w:fill="D9D9D9" w:themeFill="background1" w:themeFillShade="D9"/>
            <w:tcMar>
              <w:top w:w="0" w:type="dxa"/>
              <w:left w:w="100" w:type="dxa"/>
              <w:bottom w:w="0" w:type="dxa"/>
              <w:right w:w="100" w:type="dxa"/>
            </w:tcMar>
          </w:tcPr>
          <w:p w14:paraId="481EBCA4" w14:textId="4DB9DA08"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18 EUR</w:t>
            </w:r>
          </w:p>
        </w:tc>
        <w:tc>
          <w:tcPr>
            <w:tcW w:w="1038" w:type="dxa"/>
            <w:tcBorders>
              <w:right w:val="single" w:sz="8" w:space="0" w:color="000000"/>
            </w:tcBorders>
            <w:shd w:val="clear" w:color="auto" w:fill="auto"/>
            <w:tcMar>
              <w:top w:w="0" w:type="dxa"/>
              <w:left w:w="100" w:type="dxa"/>
              <w:bottom w:w="0" w:type="dxa"/>
              <w:right w:w="100" w:type="dxa"/>
            </w:tcMar>
          </w:tcPr>
          <w:p w14:paraId="5E37B213"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 EUR</w:t>
            </w:r>
          </w:p>
        </w:tc>
        <w:tc>
          <w:tcPr>
            <w:tcW w:w="1074" w:type="dxa"/>
            <w:tcBorders>
              <w:right w:val="single" w:sz="8" w:space="0" w:color="000000"/>
            </w:tcBorders>
            <w:shd w:val="clear" w:color="auto" w:fill="D9D9D9" w:themeFill="background1" w:themeFillShade="D9"/>
            <w:tcMar>
              <w:top w:w="0" w:type="dxa"/>
              <w:left w:w="100" w:type="dxa"/>
              <w:bottom w:w="0" w:type="dxa"/>
              <w:right w:w="100" w:type="dxa"/>
            </w:tcMar>
          </w:tcPr>
          <w:p w14:paraId="19B75C38"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12 EUR</w:t>
            </w:r>
          </w:p>
        </w:tc>
        <w:tc>
          <w:tcPr>
            <w:tcW w:w="1276" w:type="dxa"/>
            <w:tcBorders>
              <w:right w:val="single" w:sz="8" w:space="0" w:color="000000"/>
            </w:tcBorders>
          </w:tcPr>
          <w:p w14:paraId="2A59979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 EUR</w:t>
            </w:r>
          </w:p>
        </w:tc>
        <w:tc>
          <w:tcPr>
            <w:tcW w:w="1276" w:type="dxa"/>
            <w:tcBorders>
              <w:right w:val="single" w:sz="8" w:space="0" w:color="000000"/>
            </w:tcBorders>
            <w:shd w:val="clear" w:color="auto" w:fill="D9D9D9" w:themeFill="background1" w:themeFillShade="D9"/>
          </w:tcPr>
          <w:p w14:paraId="4A19BED2" w14:textId="1AC5B358"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 EUR</w:t>
            </w:r>
          </w:p>
        </w:tc>
        <w:tc>
          <w:tcPr>
            <w:tcW w:w="1276" w:type="dxa"/>
            <w:tcBorders>
              <w:right w:val="single" w:sz="8" w:space="0" w:color="000000"/>
            </w:tcBorders>
          </w:tcPr>
          <w:p w14:paraId="58BA49E4" w14:textId="0FA3A07B"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 EUR</w:t>
            </w:r>
          </w:p>
        </w:tc>
        <w:tc>
          <w:tcPr>
            <w:tcW w:w="1276" w:type="dxa"/>
            <w:tcBorders>
              <w:right w:val="single" w:sz="8" w:space="0" w:color="000000"/>
            </w:tcBorders>
            <w:shd w:val="clear" w:color="auto" w:fill="D9D9D9" w:themeFill="background1" w:themeFillShade="D9"/>
          </w:tcPr>
          <w:p w14:paraId="7DB1943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 EUR</w:t>
            </w:r>
          </w:p>
        </w:tc>
      </w:tr>
      <w:tr w:rsidR="00514C37" w14:paraId="1D9B4ED8" w14:textId="77777777">
        <w:trPr>
          <w:trHeight w:val="272"/>
        </w:trPr>
        <w:tc>
          <w:tcPr>
            <w:tcW w:w="2651" w:type="dxa"/>
            <w:tcBorders>
              <w:left w:val="single" w:sz="8" w:space="0" w:color="000000"/>
              <w:right w:val="single" w:sz="8" w:space="0" w:color="000000"/>
            </w:tcBorders>
            <w:shd w:val="clear" w:color="auto" w:fill="auto"/>
            <w:tcMar>
              <w:top w:w="0" w:type="dxa"/>
              <w:left w:w="100" w:type="dxa"/>
              <w:bottom w:w="0" w:type="dxa"/>
              <w:right w:w="100" w:type="dxa"/>
            </w:tcMar>
          </w:tcPr>
          <w:p w14:paraId="633A35CB" w14:textId="36F9049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16.04.2026.-07.05.2026.</w:t>
            </w:r>
            <w:r w:rsidR="00857EE3">
              <w:rPr>
                <w:rFonts w:ascii="Times New Roman" w:eastAsia="Times New Roman" w:hAnsi="Times New Roman" w:cs="Times New Roman"/>
              </w:rPr>
              <w:t xml:space="preserve"> plkst. 18.00</w:t>
            </w:r>
          </w:p>
        </w:tc>
        <w:tc>
          <w:tcPr>
            <w:tcW w:w="1039" w:type="dxa"/>
            <w:tcBorders>
              <w:right w:val="single" w:sz="8" w:space="0" w:color="000000"/>
            </w:tcBorders>
            <w:shd w:val="clear" w:color="auto" w:fill="D9D9D9" w:themeFill="background1" w:themeFillShade="D9"/>
            <w:tcMar>
              <w:top w:w="0" w:type="dxa"/>
              <w:left w:w="100" w:type="dxa"/>
              <w:bottom w:w="0" w:type="dxa"/>
              <w:right w:w="100" w:type="dxa"/>
            </w:tcMar>
          </w:tcPr>
          <w:p w14:paraId="4B2E9066" w14:textId="5A4E4AF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21 EUR</w:t>
            </w:r>
          </w:p>
        </w:tc>
        <w:tc>
          <w:tcPr>
            <w:tcW w:w="1038" w:type="dxa"/>
            <w:tcBorders>
              <w:right w:val="single" w:sz="8" w:space="0" w:color="000000"/>
            </w:tcBorders>
            <w:shd w:val="clear" w:color="auto" w:fill="auto"/>
            <w:tcMar>
              <w:top w:w="0" w:type="dxa"/>
              <w:left w:w="100" w:type="dxa"/>
              <w:bottom w:w="0" w:type="dxa"/>
              <w:right w:w="100" w:type="dxa"/>
            </w:tcMar>
          </w:tcPr>
          <w:p w14:paraId="54668939"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19 EUR</w:t>
            </w:r>
          </w:p>
        </w:tc>
        <w:tc>
          <w:tcPr>
            <w:tcW w:w="1074" w:type="dxa"/>
            <w:tcBorders>
              <w:right w:val="single" w:sz="8" w:space="0" w:color="000000"/>
            </w:tcBorders>
            <w:shd w:val="clear" w:color="auto" w:fill="D9D9D9" w:themeFill="background1" w:themeFillShade="D9"/>
            <w:tcMar>
              <w:top w:w="0" w:type="dxa"/>
              <w:left w:w="100" w:type="dxa"/>
              <w:bottom w:w="0" w:type="dxa"/>
              <w:right w:w="100" w:type="dxa"/>
            </w:tcMar>
          </w:tcPr>
          <w:p w14:paraId="7CAB265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14 EUR</w:t>
            </w:r>
          </w:p>
        </w:tc>
        <w:tc>
          <w:tcPr>
            <w:tcW w:w="1276" w:type="dxa"/>
            <w:tcBorders>
              <w:right w:val="single" w:sz="8" w:space="0" w:color="000000"/>
            </w:tcBorders>
          </w:tcPr>
          <w:p w14:paraId="4CEA171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19 EUR</w:t>
            </w:r>
          </w:p>
        </w:tc>
        <w:tc>
          <w:tcPr>
            <w:tcW w:w="1276" w:type="dxa"/>
            <w:tcBorders>
              <w:right w:val="single" w:sz="8" w:space="0" w:color="000000"/>
            </w:tcBorders>
            <w:shd w:val="clear" w:color="auto" w:fill="D9D9D9" w:themeFill="background1" w:themeFillShade="D9"/>
          </w:tcPr>
          <w:p w14:paraId="4B84BE92" w14:textId="0788A1C5"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right w:val="single" w:sz="8" w:space="0" w:color="000000"/>
            </w:tcBorders>
          </w:tcPr>
          <w:p w14:paraId="3E8FD27D" w14:textId="2793E36F"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right w:val="single" w:sz="8" w:space="0" w:color="000000"/>
            </w:tcBorders>
            <w:shd w:val="clear" w:color="auto" w:fill="D9D9D9" w:themeFill="background1" w:themeFillShade="D9"/>
          </w:tcPr>
          <w:p w14:paraId="2E8ACB0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 EUR</w:t>
            </w:r>
          </w:p>
        </w:tc>
      </w:tr>
      <w:tr w:rsidR="00514C37" w14:paraId="3B5ABC6E" w14:textId="77777777">
        <w:trPr>
          <w:trHeight w:val="272"/>
        </w:trPr>
        <w:tc>
          <w:tcPr>
            <w:tcW w:w="2651"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A2C67A4" w14:textId="4F85A6AA"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09.05.2026</w:t>
            </w:r>
          </w:p>
        </w:tc>
        <w:tc>
          <w:tcPr>
            <w:tcW w:w="1039"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4491011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40 EUR</w:t>
            </w:r>
          </w:p>
        </w:tc>
        <w:tc>
          <w:tcPr>
            <w:tcW w:w="1038" w:type="dxa"/>
            <w:tcBorders>
              <w:bottom w:val="single" w:sz="8" w:space="0" w:color="000000"/>
              <w:right w:val="single" w:sz="8" w:space="0" w:color="000000"/>
            </w:tcBorders>
            <w:shd w:val="clear" w:color="auto" w:fill="auto"/>
            <w:tcMar>
              <w:top w:w="0" w:type="dxa"/>
              <w:left w:w="100" w:type="dxa"/>
              <w:bottom w:w="0" w:type="dxa"/>
              <w:right w:w="100" w:type="dxa"/>
            </w:tcMar>
          </w:tcPr>
          <w:p w14:paraId="09E42C53"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25 EUR</w:t>
            </w:r>
          </w:p>
        </w:tc>
        <w:tc>
          <w:tcPr>
            <w:tcW w:w="1074"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1185128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20 EUR</w:t>
            </w:r>
          </w:p>
        </w:tc>
        <w:tc>
          <w:tcPr>
            <w:tcW w:w="1276" w:type="dxa"/>
            <w:tcBorders>
              <w:bottom w:val="single" w:sz="8" w:space="0" w:color="000000"/>
              <w:right w:val="single" w:sz="8" w:space="0" w:color="000000"/>
            </w:tcBorders>
          </w:tcPr>
          <w:p w14:paraId="39242BC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25 EUR</w:t>
            </w:r>
          </w:p>
        </w:tc>
        <w:tc>
          <w:tcPr>
            <w:tcW w:w="1276" w:type="dxa"/>
            <w:tcBorders>
              <w:bottom w:val="single" w:sz="8" w:space="0" w:color="000000"/>
              <w:right w:val="single" w:sz="8" w:space="0" w:color="000000"/>
            </w:tcBorders>
            <w:shd w:val="clear" w:color="auto" w:fill="D9D9D9" w:themeFill="background1" w:themeFillShade="D9"/>
          </w:tcPr>
          <w:p w14:paraId="3BB0DC6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c>
          <w:tcPr>
            <w:tcW w:w="1276" w:type="dxa"/>
            <w:tcBorders>
              <w:bottom w:val="single" w:sz="8" w:space="0" w:color="000000"/>
              <w:right w:val="single" w:sz="8" w:space="0" w:color="000000"/>
            </w:tcBorders>
          </w:tcPr>
          <w:p w14:paraId="0B04CE44"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c>
          <w:tcPr>
            <w:tcW w:w="1276" w:type="dxa"/>
            <w:tcBorders>
              <w:bottom w:val="single" w:sz="8" w:space="0" w:color="000000"/>
              <w:right w:val="single" w:sz="8" w:space="0" w:color="000000"/>
            </w:tcBorders>
            <w:shd w:val="clear" w:color="auto" w:fill="D9D9D9" w:themeFill="background1" w:themeFillShade="D9"/>
          </w:tcPr>
          <w:p w14:paraId="5269AE90" w14:textId="2B7B7990"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r>
    </w:tbl>
    <w:p w14:paraId="2D021241" w14:textId="22AF7C79" w:rsidR="00514C37" w:rsidRDefault="00514C37">
      <w:pPr>
        <w:spacing w:after="160" w:line="301" w:lineRule="auto"/>
        <w:rPr>
          <w:rFonts w:ascii="Times New Roman" w:eastAsia="Times New Roman" w:hAnsi="Times New Roman" w:cs="Times New Roman"/>
        </w:rPr>
      </w:pPr>
    </w:p>
    <w:p w14:paraId="43832340"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5.4. Dalības apmaksa:</w:t>
      </w:r>
    </w:p>
    <w:p w14:paraId="18EC2DB6"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5.4.1. internetbankas maksājums;</w:t>
      </w:r>
    </w:p>
    <w:p w14:paraId="37A26254"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5.4.2. bankas kartes maksājums;</w:t>
      </w:r>
    </w:p>
    <w:p w14:paraId="6BA307BB"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5.4.3. avansa rēķina pieprasījums (gan fiziskām, gan juridiskām personām).</w:t>
      </w:r>
    </w:p>
    <w:p w14:paraId="686C7B41"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5.5. Reģistrācijas datu maiņa:</w:t>
      </w:r>
    </w:p>
    <w:p w14:paraId="2A087027" w14:textId="110CC65B"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5.5.1. Dalībnieki reģistrācijas datu maiņu var veikt līdz interneta reģistrācijas slēgšanai.</w:t>
      </w:r>
    </w:p>
    <w:p w14:paraId="011289BB" w14:textId="02BFE82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5.5.2. Līdz 26.03.2026. reģistrācijas datu maiņa ir bezmaksas pakalpojums, pēc šī datuma par pakalpojumu tiek piemērota apkalpošanas maksa 3,00 EUR.</w:t>
      </w:r>
    </w:p>
    <w:p w14:paraId="3F3A8D18"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5.5.3. Distances maiņa:</w:t>
      </w:r>
    </w:p>
    <w:p w14:paraId="75557059" w14:textId="796EFB68" w:rsidR="00514C37" w:rsidRDefault="00E716B5">
      <w:pPr>
        <w:spacing w:after="160" w:line="301"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5.5.3.1. Distances maiņa ir iespējama bērnu, jūdzes, </w:t>
      </w:r>
      <w:proofErr w:type="spellStart"/>
      <w:r>
        <w:rPr>
          <w:rFonts w:ascii="Times New Roman" w:eastAsia="Times New Roman" w:hAnsi="Times New Roman" w:cs="Times New Roman"/>
        </w:rPr>
        <w:t>nujošana</w:t>
      </w:r>
      <w:proofErr w:type="spellEnd"/>
      <w:r>
        <w:rPr>
          <w:rFonts w:ascii="Times New Roman" w:eastAsia="Times New Roman" w:hAnsi="Times New Roman" w:cs="Times New Roman"/>
        </w:rPr>
        <w:t xml:space="preserve"> , 5km, 10km, 12km un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distancēs;</w:t>
      </w:r>
    </w:p>
    <w:p w14:paraId="1CCBEF18" w14:textId="60FF908B" w:rsidR="00514C37" w:rsidRDefault="00E716B5">
      <w:pPr>
        <w:spacing w:after="160" w:line="301" w:lineRule="auto"/>
        <w:ind w:left="1440" w:firstLine="720"/>
        <w:rPr>
          <w:rFonts w:ascii="Times New Roman" w:eastAsia="Times New Roman" w:hAnsi="Times New Roman" w:cs="Times New Roman"/>
        </w:rPr>
      </w:pPr>
      <w:r>
        <w:rPr>
          <w:rFonts w:ascii="Times New Roman" w:eastAsia="Times New Roman" w:hAnsi="Times New Roman" w:cs="Times New Roman"/>
        </w:rPr>
        <w:t>5.5.3.2. Ja distances maiņa notiek uz īsāku distanci, dalības maksas starpība netiek atgriezta;</w:t>
      </w:r>
    </w:p>
    <w:p w14:paraId="73257BD5" w14:textId="3A2AAED7" w:rsidR="00514C37" w:rsidRDefault="00E716B5">
      <w:pPr>
        <w:spacing w:after="160" w:line="301" w:lineRule="auto"/>
        <w:ind w:left="1440" w:firstLine="720"/>
        <w:rPr>
          <w:rFonts w:ascii="Times New Roman" w:eastAsia="Times New Roman" w:hAnsi="Times New Roman" w:cs="Times New Roman"/>
        </w:rPr>
      </w:pPr>
      <w:r>
        <w:rPr>
          <w:rFonts w:ascii="Times New Roman" w:eastAsia="Times New Roman" w:hAnsi="Times New Roman" w:cs="Times New Roman"/>
        </w:rPr>
        <w:t>5.5.3.3. Ja distances maiņa notiek uz garāku distanci, dalībniekam ir jāpiemaksā starpība starp veikto dalības maksu un jaunās distances aktuālo cenu;</w:t>
      </w:r>
    </w:p>
    <w:p w14:paraId="000C8F45"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5.6. Dalības maksa atgriešana:</w:t>
      </w:r>
    </w:p>
    <w:p w14:paraId="607C775F" w14:textId="272F2D35"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5.6.1. Ja sacensības nenotiek organizatora vainas dēļ, dalības maksa tiek atgriezta pilnā apmērā vai to iespējams pārcelt uz nākamā gada skrējienu;</w:t>
      </w:r>
    </w:p>
    <w:p w14:paraId="1F1D21F5" w14:textId="737A1D52"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lastRenderedPageBreak/>
        <w:t>5.6.2. Ja pieteiktais dalībnieks nevar piedalīties sacensībās, dalības maksa netiek atgriezta, bet savu dalību iespējams nodot citam dalībniekam 5.7. punktā noteiktajā kārtībā;</w:t>
      </w:r>
    </w:p>
    <w:p w14:paraId="638B8301" w14:textId="4E2941AB"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5.6.3. Ja sacensības nenotiek </w:t>
      </w:r>
      <w:proofErr w:type="spellStart"/>
      <w:r>
        <w:rPr>
          <w:rFonts w:ascii="Times New Roman" w:eastAsia="Times New Roman" w:hAnsi="Times New Roman" w:cs="Times New Roman"/>
        </w:rPr>
        <w:t>Force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Majeure</w:t>
      </w:r>
      <w:proofErr w:type="spellEnd"/>
      <w:r>
        <w:rPr>
          <w:rFonts w:ascii="Times New Roman" w:eastAsia="Times New Roman" w:hAnsi="Times New Roman" w:cs="Times New Roman"/>
        </w:rPr>
        <w:t xml:space="preserve"> (nepārvaramās varas) apstākļu dēļ, dalības maksa netiek atgriezta.</w:t>
      </w:r>
    </w:p>
    <w:p w14:paraId="1FC92EF1" w14:textId="77777777" w:rsidR="00514C37" w:rsidRDefault="00514C37">
      <w:pPr>
        <w:spacing w:after="160" w:line="301" w:lineRule="auto"/>
        <w:ind w:left="720" w:firstLine="720"/>
        <w:rPr>
          <w:rFonts w:ascii="Times New Roman" w:eastAsia="Times New Roman" w:hAnsi="Times New Roman" w:cs="Times New Roman"/>
        </w:rPr>
      </w:pPr>
    </w:p>
    <w:p w14:paraId="7A2DA95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b/>
        </w:rPr>
        <w:t xml:space="preserve"> </w:t>
      </w:r>
      <w:r>
        <w:rPr>
          <w:rFonts w:ascii="Times New Roman" w:eastAsia="Times New Roman" w:hAnsi="Times New Roman" w:cs="Times New Roman"/>
        </w:rPr>
        <w:t>SACENSĪBU NUMURU SAŅEMŠANA</w:t>
      </w:r>
    </w:p>
    <w:p w14:paraId="2534741E" w14:textId="56436A8B" w:rsidR="002A3175" w:rsidRDefault="002A3175" w:rsidP="002A317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6.1. Dalībnieki varēs saņemt sacensību numurus</w:t>
      </w:r>
      <w:r>
        <w:rPr>
          <w:rFonts w:ascii="Times New Roman" w:eastAsia="Times New Roman" w:hAnsi="Times New Roman" w:cs="Times New Roman"/>
        </w:rPr>
        <w:t xml:space="preserve"> dienu pirms skrējiena, 08.05.2026., Liepājas sporta preču veikalā “Sporta punkts” (TC “Rietumu centrs”), sacensību EXPO zonā, </w:t>
      </w:r>
      <w:r>
        <w:rPr>
          <w:rFonts w:ascii="Times New Roman" w:eastAsia="Times New Roman" w:hAnsi="Times New Roman" w:cs="Times New Roman"/>
        </w:rPr>
        <w:t>no</w:t>
      </w:r>
      <w:r>
        <w:rPr>
          <w:rFonts w:ascii="Times New Roman" w:eastAsia="Times New Roman" w:hAnsi="Times New Roman" w:cs="Times New Roman"/>
        </w:rPr>
        <w:t xml:space="preserve"> plkst.</w:t>
      </w:r>
      <w:r>
        <w:rPr>
          <w:rFonts w:ascii="Times New Roman" w:eastAsia="Times New Roman" w:hAnsi="Times New Roman" w:cs="Times New Roman"/>
        </w:rPr>
        <w:t xml:space="preserve"> </w:t>
      </w:r>
      <w:r>
        <w:rPr>
          <w:rFonts w:ascii="Times New Roman" w:eastAsia="Times New Roman" w:hAnsi="Times New Roman" w:cs="Times New Roman"/>
        </w:rPr>
        <w:t>16</w:t>
      </w:r>
      <w:r>
        <w:rPr>
          <w:rFonts w:ascii="Times New Roman" w:eastAsia="Times New Roman" w:hAnsi="Times New Roman" w:cs="Times New Roman"/>
        </w:rPr>
        <w:t xml:space="preserve">.00 </w:t>
      </w:r>
      <w:r>
        <w:rPr>
          <w:rFonts w:ascii="Times New Roman" w:eastAsia="Times New Roman" w:hAnsi="Times New Roman" w:cs="Times New Roman"/>
        </w:rPr>
        <w:t>līdz 20.00.</w:t>
      </w:r>
    </w:p>
    <w:p w14:paraId="5A63689F" w14:textId="56F46B00" w:rsidR="002A3175" w:rsidRDefault="00E716B5" w:rsidP="002A317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6.</w:t>
      </w:r>
      <w:r w:rsidR="002A3175">
        <w:rPr>
          <w:rFonts w:ascii="Times New Roman" w:eastAsia="Times New Roman" w:hAnsi="Times New Roman" w:cs="Times New Roman"/>
        </w:rPr>
        <w:t>2</w:t>
      </w:r>
      <w:r>
        <w:rPr>
          <w:rFonts w:ascii="Times New Roman" w:eastAsia="Times New Roman" w:hAnsi="Times New Roman" w:cs="Times New Roman"/>
        </w:rPr>
        <w:t>. Dalībnieki varēs saņemt sacensību numurus pasākuma dienā, reģistrācijas zonā, Daugavas stadiona teritorijā sākot no 9.00 rītā, bet ne vēlāk kā 30 minūtes pirms attiecīgā starta.</w:t>
      </w:r>
    </w:p>
    <w:p w14:paraId="5BEE4399" w14:textId="63E98DCE"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6.</w:t>
      </w:r>
      <w:r w:rsidR="002A3175">
        <w:rPr>
          <w:rFonts w:ascii="Times New Roman" w:eastAsia="Times New Roman" w:hAnsi="Times New Roman" w:cs="Times New Roman"/>
        </w:rPr>
        <w:t>3</w:t>
      </w:r>
      <w:r>
        <w:rPr>
          <w:rFonts w:ascii="Times New Roman" w:eastAsia="Times New Roman" w:hAnsi="Times New Roman" w:cs="Times New Roman"/>
        </w:rPr>
        <w:t>. Ir iespējams izņemt cita dalībnieka numuru, ja tiek uzrādīts apliecinājums no numura īpašnieka.</w:t>
      </w:r>
    </w:p>
    <w:p w14:paraId="08398F0A" w14:textId="77777777" w:rsidR="00514C37" w:rsidRDefault="00514C37">
      <w:pPr>
        <w:spacing w:after="160" w:line="301" w:lineRule="auto"/>
        <w:ind w:firstLine="720"/>
        <w:rPr>
          <w:rFonts w:ascii="Times New Roman" w:eastAsia="Times New Roman" w:hAnsi="Times New Roman" w:cs="Times New Roman"/>
        </w:rPr>
      </w:pPr>
      <w:bookmarkStart w:id="0" w:name="_GoBack"/>
      <w:bookmarkEnd w:id="0"/>
    </w:p>
    <w:p w14:paraId="5EA41F3E"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b/>
        </w:rPr>
        <w:t xml:space="preserve"> </w:t>
      </w:r>
      <w:r>
        <w:rPr>
          <w:rFonts w:ascii="Times New Roman" w:eastAsia="Times New Roman" w:hAnsi="Times New Roman" w:cs="Times New Roman"/>
        </w:rPr>
        <w:t>SACENSĪBU SERVISS</w:t>
      </w:r>
    </w:p>
    <w:p w14:paraId="594F857B"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7.1. Sacensību dienā dalībniekiem būs pieejams:</w:t>
      </w:r>
    </w:p>
    <w:p w14:paraId="5AC0B877"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7.1.1. reģistrācijas zona;</w:t>
      </w:r>
    </w:p>
    <w:p w14:paraId="2E71A5F1"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7.1.2. mantu glabātuve;</w:t>
      </w:r>
    </w:p>
    <w:p w14:paraId="58F7D9ED"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7.1.3. ģērbtuves;</w:t>
      </w:r>
    </w:p>
    <w:p w14:paraId="37704EF6"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7.1.4. labierīcības;</w:t>
      </w:r>
    </w:p>
    <w:p w14:paraId="6A92027D"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7.1.5. ēdināšanas zona;</w:t>
      </w:r>
    </w:p>
    <w:p w14:paraId="7E766E6A"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7.1.6. atbalstītāju aktivitātes;</w:t>
      </w:r>
    </w:p>
    <w:p w14:paraId="2076E620"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7.1.7. ekipējuma tirdzniecība;</w:t>
      </w:r>
    </w:p>
    <w:p w14:paraId="0C6718CB" w14:textId="6477EDB0"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7.1.8. pirmā neatliekamā medicīniskā palīdzība sacensību centrā.</w:t>
      </w:r>
    </w:p>
    <w:p w14:paraId="6A2EDBF1" w14:textId="1BBA396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7.2. 10km distancē dalībniekiem būs pieejams 2 (divi) ūdens punkti,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distancē - 2 (divi) ūdens punkti.</w:t>
      </w:r>
    </w:p>
    <w:p w14:paraId="1D5BACBE" w14:textId="59404F2D"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7.3. Katrs finišējušais dalībnieks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12 km, 10 km, 5 km, jūdze, nūjošana un bērnu skrējienu distancēs saņems piemiņas medaļu.</w:t>
      </w:r>
    </w:p>
    <w:p w14:paraId="23AF87E2" w14:textId="381D20F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7.4. 5km distancē līderus trasē pavadīs organizatoru nodrošinātie pavadošie velosipēdisti. Arī aiz noslēdzošā dalībnieka trasē atradīsies pavadošais velosipēdists.</w:t>
      </w:r>
    </w:p>
    <w:p w14:paraId="50870471" w14:textId="77777777" w:rsidR="00514C37" w:rsidRDefault="00514C37">
      <w:pPr>
        <w:spacing w:after="160" w:line="301" w:lineRule="auto"/>
        <w:ind w:firstLine="720"/>
        <w:rPr>
          <w:rFonts w:ascii="Times New Roman" w:eastAsia="Times New Roman" w:hAnsi="Times New Roman" w:cs="Times New Roman"/>
        </w:rPr>
      </w:pPr>
    </w:p>
    <w:p w14:paraId="1FFCA68C"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b/>
        </w:rPr>
        <w:t xml:space="preserve"> </w:t>
      </w:r>
      <w:r>
        <w:rPr>
          <w:rFonts w:ascii="Times New Roman" w:eastAsia="Times New Roman" w:hAnsi="Times New Roman" w:cs="Times New Roman"/>
        </w:rPr>
        <w:t>LAIKA KONTROLE</w:t>
      </w:r>
    </w:p>
    <w:p w14:paraId="3A8DFA3D" w14:textId="77777777" w:rsidR="00514C37" w:rsidRDefault="00E716B5">
      <w:pPr>
        <w:spacing w:after="160" w:line="301" w:lineRule="auto"/>
        <w:ind w:firstLine="720"/>
        <w:rPr>
          <w:rFonts w:ascii="Times New Roman" w:eastAsia="Times New Roman" w:hAnsi="Times New Roman" w:cs="Times New Roman"/>
          <w:b/>
        </w:rPr>
      </w:pPr>
      <w:r>
        <w:rPr>
          <w:rFonts w:ascii="Times New Roman" w:eastAsia="Times New Roman" w:hAnsi="Times New Roman" w:cs="Times New Roman"/>
        </w:rPr>
        <w:t xml:space="preserve">8.1. Laika kontroli nodrošina </w:t>
      </w:r>
      <w:r>
        <w:rPr>
          <w:rFonts w:ascii="Times New Roman" w:eastAsia="Times New Roman" w:hAnsi="Times New Roman" w:cs="Times New Roman"/>
          <w:b/>
        </w:rPr>
        <w:t>SIA "Sportlat serviss".</w:t>
      </w:r>
    </w:p>
    <w:p w14:paraId="73C5C488"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8.2. Laika kontrolei tiek izmantoti </w:t>
      </w:r>
      <w:proofErr w:type="spellStart"/>
      <w:r>
        <w:rPr>
          <w:rFonts w:ascii="Times New Roman" w:eastAsia="Times New Roman" w:hAnsi="Times New Roman" w:cs="Times New Roman"/>
        </w:rPr>
        <w:t>MyLaps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mikročipi</w:t>
      </w:r>
      <w:proofErr w:type="spellEnd"/>
      <w:r>
        <w:rPr>
          <w:rFonts w:ascii="Times New Roman" w:eastAsia="Times New Roman" w:hAnsi="Times New Roman" w:cs="Times New Roman"/>
        </w:rPr>
        <w:t>, kas piestiprināti</w:t>
      </w:r>
    </w:p>
    <w:p w14:paraId="0511957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lastRenderedPageBreak/>
        <w:t>dalībnieku numuriem.</w:t>
      </w:r>
    </w:p>
    <w:p w14:paraId="0E9F93AE"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8.3. Aizliegts mainīt vai nodot lietošanā dalībniekam piešķirto numuru un mikročipu</w:t>
      </w:r>
    </w:p>
    <w:p w14:paraId="1AF13C73"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citai personai.</w:t>
      </w:r>
    </w:p>
    <w:p w14:paraId="33A8D122" w14:textId="100E12F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8.4. Dalībnieku numuriem jābūt piestiprinātiem priekšpusē krūšu daļā redzamā vietā. Numurs</w:t>
      </w:r>
    </w:p>
    <w:p w14:paraId="6E6BD88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nedrīkst būt salocīts.</w:t>
      </w:r>
    </w:p>
    <w:p w14:paraId="3A5E57FC"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8.5. Sacensību organizatoriem ir tiesības lūgt pamest trasi, kā arī starta un finiša zonu,</w:t>
      </w:r>
    </w:p>
    <w:p w14:paraId="5062272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tiem dalībniekiem, kuri šajās zonās atradīsies bez organizatoru nodrošinātā</w:t>
      </w:r>
    </w:p>
    <w:p w14:paraId="6084DD6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dalībnieka numura.</w:t>
      </w:r>
    </w:p>
    <w:p w14:paraId="642DC6C0" w14:textId="5F1E56A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8.6. 5 km, 10 km, 12 km un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distancēs ir noteiks kontrollaiks, pēc kura dalībnieki</w:t>
      </w:r>
    </w:p>
    <w:p w14:paraId="4B2E9EE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nedrīkst turpināt distanci pa oficiālo skrējiena trasi, bet līdz finišam dodas pa</w:t>
      </w:r>
    </w:p>
    <w:p w14:paraId="5692ADA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gājējiem paredzēto ielas daļu, ievērojot visus ceļu satiksmes noteikumus:</w:t>
      </w:r>
    </w:p>
    <w:p w14:paraId="541CC02D"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8.6.1. 5 km - 1 h;</w:t>
      </w:r>
    </w:p>
    <w:p w14:paraId="6E055663" w14:textId="29EFA109"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8.6.2. 10 km - 1h 30 min;</w:t>
      </w:r>
    </w:p>
    <w:p w14:paraId="6901919C" w14:textId="53B808AB"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8.6.3. 12km – 1h 45</w:t>
      </w:r>
    </w:p>
    <w:p w14:paraId="5DCFFE36" w14:textId="64EEA05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8.6.4. </w:t>
      </w:r>
      <w:proofErr w:type="spellStart"/>
      <w:r>
        <w:rPr>
          <w:rFonts w:ascii="Times New Roman" w:eastAsia="Times New Roman" w:hAnsi="Times New Roman" w:cs="Times New Roman"/>
        </w:rPr>
        <w:t>Pusmaratons</w:t>
      </w:r>
      <w:proofErr w:type="spellEnd"/>
      <w:r>
        <w:rPr>
          <w:rFonts w:ascii="Times New Roman" w:eastAsia="Times New Roman" w:hAnsi="Times New Roman" w:cs="Times New Roman"/>
        </w:rPr>
        <w:t xml:space="preserve"> - 3h.</w:t>
      </w:r>
    </w:p>
    <w:p w14:paraId="0F584D57" w14:textId="66C232EC"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8.7. Bērnu un jūdzes skrējieni notiek bez laika kontroles.</w:t>
      </w:r>
    </w:p>
    <w:p w14:paraId="432879B3" w14:textId="77777777" w:rsidR="00514C37" w:rsidRDefault="00514C37">
      <w:pPr>
        <w:spacing w:after="160" w:line="301" w:lineRule="auto"/>
        <w:ind w:firstLine="720"/>
        <w:rPr>
          <w:rFonts w:ascii="Times New Roman" w:eastAsia="Times New Roman" w:hAnsi="Times New Roman" w:cs="Times New Roman"/>
        </w:rPr>
      </w:pPr>
    </w:p>
    <w:p w14:paraId="499BAF6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b/>
        </w:rPr>
        <w:t xml:space="preserve"> </w:t>
      </w:r>
      <w:r>
        <w:rPr>
          <w:rFonts w:ascii="Times New Roman" w:eastAsia="Times New Roman" w:hAnsi="Times New Roman" w:cs="Times New Roman"/>
        </w:rPr>
        <w:t>REZULTĀTI</w:t>
      </w:r>
    </w:p>
    <w:p w14:paraId="74A540CF"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9.1. Sacensību rezultāti tiks noteikti pēc distancē pavadītā laika, sākot no starta signāla</w:t>
      </w:r>
    </w:p>
    <w:p w14:paraId="02B43419"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līdz finiša šķērsošanas brīdim.</w:t>
      </w:r>
    </w:p>
    <w:p w14:paraId="563F4FF7" w14:textId="27E13312"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9.2. Visi rezultāti būs apskatāmi mājaslapās </w:t>
      </w:r>
      <w:hyperlink r:id="rId6" w:history="1">
        <w:r>
          <w:rPr>
            <w:rStyle w:val="Hyperlink"/>
            <w:rFonts w:ascii="Times New Roman" w:eastAsia="Times New Roman" w:hAnsi="Times New Roman" w:cs="Times New Roman"/>
          </w:rPr>
          <w:t>www.sportlat.lv</w:t>
        </w:r>
      </w:hyperlink>
    </w:p>
    <w:p w14:paraId="40D0E116" w14:textId="77777777" w:rsidR="00514C37" w:rsidRDefault="00514C37">
      <w:pPr>
        <w:spacing w:after="160" w:line="301" w:lineRule="auto"/>
        <w:ind w:firstLine="720"/>
        <w:rPr>
          <w:rFonts w:ascii="Times New Roman" w:eastAsia="Times New Roman" w:hAnsi="Times New Roman" w:cs="Times New Roman"/>
        </w:rPr>
      </w:pPr>
    </w:p>
    <w:p w14:paraId="55EB890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b/>
        </w:rPr>
        <w:t xml:space="preserve"> </w:t>
      </w:r>
      <w:r>
        <w:rPr>
          <w:rFonts w:ascii="Times New Roman" w:eastAsia="Times New Roman" w:hAnsi="Times New Roman" w:cs="Times New Roman"/>
        </w:rPr>
        <w:t>VĒRTĒŠANA UN APBALVOŠANA</w:t>
      </w:r>
    </w:p>
    <w:p w14:paraId="47F3C6C7" w14:textId="235A4A7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10.1. Visu distanču uzvarētāji un vietu sadalījums (jūdzes skrējienus)</w:t>
      </w:r>
    </w:p>
    <w:p w14:paraId="7E647667" w14:textId="28521BC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tiek noteikts pēc distancē pavadītā laika, sākot no starta signāla līdz finiša šķērsošanas brīdim.</w:t>
      </w:r>
    </w:p>
    <w:p w14:paraId="6F1F4A05"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10.2. Sacensību uzvarētāju apbalvošanas notiks atbilstoši sacensību programmai.</w:t>
      </w:r>
    </w:p>
    <w:p w14:paraId="1E67A4B8"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10.3. Individuālā apbalvošana:</w:t>
      </w:r>
    </w:p>
    <w:p w14:paraId="7E6E24FC" w14:textId="77777777" w:rsidR="00514C37" w:rsidRDefault="00514C37">
      <w:pPr>
        <w:spacing w:after="160" w:line="301" w:lineRule="auto"/>
        <w:ind w:left="720" w:firstLine="720"/>
        <w:rPr>
          <w:rFonts w:ascii="Times New Roman" w:eastAsia="Times New Roman" w:hAnsi="Times New Roman" w:cs="Times New Roman"/>
        </w:rPr>
      </w:pPr>
    </w:p>
    <w:p w14:paraId="0926E6E9" w14:textId="7DCEB7CD"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10.3.1.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distances 1.-3. vietas ieguvēji absolūtajā kopvērtējumā gan </w:t>
      </w:r>
    </w:p>
    <w:p w14:paraId="347537BC" w14:textId="6779E01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sieviešu, gan vīriešu konkurencē tiek apbalvoti ar naudas balvām:</w:t>
      </w:r>
    </w:p>
    <w:p w14:paraId="778A9731" w14:textId="21E9A48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lastRenderedPageBreak/>
        <w:t>1. v. 100 EUR, 2. v. 80 EUR, 3. v. 60 EUR,</w:t>
      </w:r>
    </w:p>
    <w:p w14:paraId="1B5AAD7C" w14:textId="794CF6A2"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kā arī ar organizatoru un atbalstītāju sarūpētām balvām.</w:t>
      </w:r>
    </w:p>
    <w:p w14:paraId="0FE7FEE4" w14:textId="0FEA95B5"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10.3.2.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distances 1.-3. vietas ieguvēji katrā vecuma grupā gan sieviešu</w:t>
      </w:r>
    </w:p>
    <w:p w14:paraId="37B0DFA3" w14:textId="15219739"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gan vīriešu konkurencē tiek apbalvoti ar organizatoru un atbalstītāju sarūpētām balvām.</w:t>
      </w:r>
    </w:p>
    <w:p w14:paraId="77AEA614" w14:textId="77777777" w:rsidR="00514C37" w:rsidRDefault="00514C37">
      <w:pPr>
        <w:spacing w:after="160" w:line="301" w:lineRule="auto"/>
        <w:ind w:left="720" w:firstLine="720"/>
        <w:rPr>
          <w:rFonts w:ascii="Times New Roman" w:eastAsia="Times New Roman" w:hAnsi="Times New Roman" w:cs="Times New Roman"/>
        </w:rPr>
      </w:pPr>
    </w:p>
    <w:p w14:paraId="685FE6C0" w14:textId="628DDEF1"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10.3.3. 10 km distancē, absolūtajā kopvērtējumā, 1.-6. vietai balvu sadalījums gan sieviešu, gan vīriešu konkurencē sekojošs:</w:t>
      </w:r>
    </w:p>
    <w:p w14:paraId="57264434"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 Naudas balvas - 1. v. 100 EUR, 2. v. 80 EUR, 3. v. 60 EUR, kā arī organizatoru un atbalstītāju sarūpētās balvas.</w:t>
      </w:r>
    </w:p>
    <w:p w14:paraId="24C8DF37" w14:textId="1D6D0B26"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2) 4.-6. vietas ieguvēji tiek apbalvoti ar organizatoru un atbalstītāju sarūpētām balvām.</w:t>
      </w:r>
    </w:p>
    <w:p w14:paraId="11A4EFDC" w14:textId="367BB8E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10.3.4. 12 km distancē, absolūtajā kopvērtējumā, 1.-6. vietai balvu sadalījums gan sieviešu, gan vīriešu konkurencē sekojošs, tiek apbalvoti organizatoru un atbalstītāju sarūpētās balvas.</w:t>
      </w:r>
    </w:p>
    <w:p w14:paraId="2B3D1DAF" w14:textId="6D1AC16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10.3.5. 5 km distancē, absolūtajā kopvērtējumā, 1.-6. vietai balvu sadalījums gan sieviešu, gan vīriešu konkurencē sekojošs:</w:t>
      </w:r>
    </w:p>
    <w:p w14:paraId="62A87D17"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 Naudas balvas - 1. v. 100 EUR, 2. v. 80 EUR, 3. v. 60 EUR, kā arī organizatoru un atbalstītāju sarūpētās balvas.</w:t>
      </w:r>
    </w:p>
    <w:p w14:paraId="74D3D63C"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2) 4.-6. vietas ieguvēji tiek apbalvoti ar organizatoru un atbalstītāju sarūpētām balvām.</w:t>
      </w:r>
    </w:p>
    <w:p w14:paraId="77311580" w14:textId="5FFA9543" w:rsidR="00514C37" w:rsidRDefault="00514C37">
      <w:pPr>
        <w:spacing w:after="160" w:line="301" w:lineRule="auto"/>
        <w:ind w:left="720" w:firstLine="720"/>
        <w:rPr>
          <w:rFonts w:ascii="Times New Roman" w:eastAsia="Times New Roman" w:hAnsi="Times New Roman" w:cs="Times New Roman"/>
        </w:rPr>
      </w:pPr>
    </w:p>
    <w:p w14:paraId="3112B481"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10.4. Sportistiem pašiem jāveic nodokļu nomaksa par saņemtajām naudas balvām</w:t>
      </w:r>
    </w:p>
    <w:p w14:paraId="35A38D0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tiesību aktos noteiktajā kārtībā (LR likums “Par iedzīvotāju ienākuma nodokli”).</w:t>
      </w:r>
    </w:p>
    <w:p w14:paraId="5E655EE4" w14:textId="29200E0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10.5. Nūjošana un jūdzes skrējienu distances kopvērtējuma ātrākie dalībnieki netiek apbalvoti.</w:t>
      </w:r>
    </w:p>
    <w:p w14:paraId="1CD8EB44" w14:textId="77777777" w:rsidR="00514C37" w:rsidRDefault="00514C37">
      <w:pPr>
        <w:spacing w:after="160" w:line="301" w:lineRule="auto"/>
        <w:ind w:firstLine="720"/>
        <w:rPr>
          <w:rFonts w:ascii="Times New Roman" w:eastAsia="Times New Roman" w:hAnsi="Times New Roman" w:cs="Times New Roman"/>
        </w:rPr>
      </w:pPr>
    </w:p>
    <w:p w14:paraId="71F63082" w14:textId="1BD5C22C"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11. VESELĪBA UN DROŠĪBA</w:t>
      </w:r>
    </w:p>
    <w:p w14:paraId="0CAFE9B5"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11.1. Reģistrējoties un veicot dalības apmaksu, dalībnieks apliecina, ka uzņemas pilnu</w:t>
      </w:r>
    </w:p>
    <w:p w14:paraId="118318C2" w14:textId="07E7BA1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atbildību par savas veselības atbilstību distances veikšanai un ievēros sacensību noteikumus un nolikumu.</w:t>
      </w:r>
    </w:p>
    <w:p w14:paraId="3EB1AEFE" w14:textId="4F0E6A0C"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11.2. Sacensību organizatori rekomendē ikvienu, it īpaši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distances dalībniekus, konsultēties ar savu ārstējošo ārstu vai ģimenes ārstu par savas veselības stāvokli attiecīgās distances veikšanai.</w:t>
      </w:r>
    </w:p>
    <w:p w14:paraId="449CE633" w14:textId="69A3926E"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11.3. Par nepilngadīgo dalībnieku veselības atbilstību sacensībām atbild organizācija, kas piesaka dalībniekus startam, vai tā likumīgais pārstāvis.</w:t>
      </w:r>
    </w:p>
    <w:p w14:paraId="72F745CF" w14:textId="55D1B8F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11.4. Dalībnieki, kuri ir jaunāki par nolikuma 4.1. punktā noteiktu vecumu, drīkst piedalīties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distancē TIKAI ar rakstisku vecāku vai pilnvaroto pārstāvju atļauju.</w:t>
      </w:r>
    </w:p>
    <w:p w14:paraId="4FDCFFF1" w14:textId="7CAD5B63"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11.5. Sacensību organizatori nenes atbildību par dalībnieku iespējamām traumām sacensību laikā.</w:t>
      </w:r>
    </w:p>
    <w:p w14:paraId="5D45AC49" w14:textId="58BE7122"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lastRenderedPageBreak/>
        <w:t>11.6. Sacensību norises vietā un trasē dalībniekiem būs pieejama pirmā neatliekamā medicīniskā palīdzība.</w:t>
      </w:r>
    </w:p>
    <w:p w14:paraId="0ACA142E" w14:textId="206C69AE"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11.7. Sacensību dalībniekiem var tikt veikta dopinga kontrole atbilstoši Pasaules Vieglatlētikas asociācijas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Athletics</w:t>
      </w:r>
      <w:proofErr w:type="spellEnd"/>
      <w:r>
        <w:rPr>
          <w:rFonts w:ascii="Times New Roman" w:eastAsia="Times New Roman" w:hAnsi="Times New Roman" w:cs="Times New Roman"/>
        </w:rPr>
        <w:t>) un Pasaules Antidopinga aģentūras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Anti-Doping </w:t>
      </w:r>
      <w:proofErr w:type="spellStart"/>
      <w:r>
        <w:rPr>
          <w:rFonts w:ascii="Times New Roman" w:eastAsia="Times New Roman" w:hAnsi="Times New Roman" w:cs="Times New Roman"/>
        </w:rPr>
        <w:t>Agency</w:t>
      </w:r>
      <w:proofErr w:type="spellEnd"/>
      <w:r>
        <w:rPr>
          <w:rFonts w:ascii="Times New Roman" w:eastAsia="Times New Roman" w:hAnsi="Times New Roman" w:cs="Times New Roman"/>
        </w:rPr>
        <w:t>) noteikumiem.</w:t>
      </w:r>
    </w:p>
    <w:p w14:paraId="1B4C34B7" w14:textId="54FF8486"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11.8. Skrējiena dalībniekus sacensību laikā trasē aizliegts pavadīt ar velosipēdiem, skrituļslidām, skrejriteni vai skūteri, izņemot pavadošo velosipēdu eskortu līderu grupai 5km distancē un citus organizatoru apstiprinātos transporta līdzekļus.</w:t>
      </w:r>
    </w:p>
    <w:p w14:paraId="558F06F4"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11.9. 5 km distancē atļauts doties ar bērnu ratiņiem, netraucējot citiem dalībniekiem.</w:t>
      </w:r>
    </w:p>
    <w:p w14:paraId="3D7168F8" w14:textId="3DE397C6"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11.10. Drošības iemeslu dēļ, sacensību laikā atrodoties trasē, sacensību organizatori aicina neizmantot austiņas mūzikas atskaņošanai. Dalībniekiem, kuri pretendē uz godalgotajām vietām, austiņu izmantošana skrējiena laikā ir aizliegta, atbilstoši Pasaules vieglatlētikas asociācijas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Athletics</w:t>
      </w:r>
      <w:proofErr w:type="spellEnd"/>
      <w:r>
        <w:rPr>
          <w:rFonts w:ascii="Times New Roman" w:eastAsia="Times New Roman" w:hAnsi="Times New Roman" w:cs="Times New Roman"/>
        </w:rPr>
        <w:t>) noteikumiem. Par šī noteikuma neievērošanu dalībnieks var tikt diskvalificēts.</w:t>
      </w:r>
    </w:p>
    <w:p w14:paraId="5BEBC0EE" w14:textId="77777777" w:rsidR="00514C37" w:rsidRDefault="00514C37">
      <w:pPr>
        <w:spacing w:after="160" w:line="301" w:lineRule="auto"/>
        <w:ind w:firstLine="720"/>
        <w:rPr>
          <w:rFonts w:ascii="Times New Roman" w:eastAsia="Times New Roman" w:hAnsi="Times New Roman" w:cs="Times New Roman"/>
        </w:rPr>
      </w:pPr>
    </w:p>
    <w:p w14:paraId="42D4D1A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b/>
        </w:rPr>
        <w:t xml:space="preserve"> </w:t>
      </w:r>
      <w:r>
        <w:rPr>
          <w:rFonts w:ascii="Times New Roman" w:eastAsia="Times New Roman" w:hAnsi="Times New Roman" w:cs="Times New Roman"/>
        </w:rPr>
        <w:t>DISKVALIFIKĀCIJAS UN PROTESTI</w:t>
      </w:r>
    </w:p>
    <w:p w14:paraId="78B08E37" w14:textId="2C3AA0D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12.1. Sacensību organizatoriem ir tiesības diskvalificēt dalībnieku, kurš neievēro sabiedriskās kārtības normas un skrējiena Nolikuma prasības.</w:t>
      </w:r>
    </w:p>
    <w:p w14:paraId="233EC5CF" w14:textId="7C942281"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12.2. Organizatori patur tiesības diskvalificēt dalībnieku gadījumā, kad ir skaidri redzams, ka viņš nav spējīgs turpināt dalību sacensībās.</w:t>
      </w:r>
    </w:p>
    <w:p w14:paraId="63A300CB" w14:textId="07CD61BF"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12.3. Protesti tiek pieņemti rakstiskā iesnieguma formā sacensību reģistrācijas zonā ne vēlāk kā 30 minūšu laikā pēc oficiālo rezultātu paziņošanas, iemaksājot sacensību organizatoriem drošības naudu 30 (trīsdesmit) EUR apmērā. Ja protests tiek apmierināts, tad iemaksātā nauda tiek atgriezta protesta iesniedzējam.</w:t>
      </w:r>
    </w:p>
    <w:p w14:paraId="78567A30" w14:textId="519934F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12.4. Protestus izskata apelācijas komisija, ko veido sacensību galvenais tiesnesis, viens organizatoru pārstāvis un viens laika kontroles nodrošinātāja pārstāvis.</w:t>
      </w:r>
    </w:p>
    <w:p w14:paraId="7D92442B" w14:textId="6F4E0E4B" w:rsidR="00514C37" w:rsidRDefault="00514C37">
      <w:pPr>
        <w:spacing w:after="160" w:line="301" w:lineRule="auto"/>
        <w:ind w:firstLine="720"/>
        <w:rPr>
          <w:rFonts w:ascii="Times New Roman" w:eastAsia="Times New Roman" w:hAnsi="Times New Roman" w:cs="Times New Roman"/>
        </w:rPr>
      </w:pPr>
    </w:p>
    <w:p w14:paraId="20874A02" w14:textId="77777777" w:rsidR="00514C37" w:rsidRDefault="00514C37">
      <w:pPr>
        <w:spacing w:after="160" w:line="301" w:lineRule="auto"/>
        <w:ind w:firstLine="720"/>
        <w:rPr>
          <w:rFonts w:ascii="Times New Roman" w:eastAsia="Times New Roman" w:hAnsi="Times New Roman" w:cs="Times New Roman"/>
        </w:rPr>
      </w:pPr>
    </w:p>
    <w:p w14:paraId="289A713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b/>
        </w:rPr>
        <w:t xml:space="preserve"> </w:t>
      </w:r>
      <w:r>
        <w:rPr>
          <w:rFonts w:ascii="Times New Roman" w:eastAsia="Times New Roman" w:hAnsi="Times New Roman" w:cs="Times New Roman"/>
        </w:rPr>
        <w:t>GODĪGAS SPĒLES PRINCIPI</w:t>
      </w:r>
    </w:p>
    <w:p w14:paraId="4488C02C" w14:textId="58A44DA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13.1. Gan sacensību organizatoriem, gan sportistiem (“Sportists – fiziskā persona, kas nodarbojas ar sportu un piedalās sporta sacensībās”) ir saistošs Sporta likums (SL), kas 18. panta 2. punktā nosaka sportista pienākumus: “Sportista pienākums, piedaloties sporta sacensībās, ir ievērot starptautisko un Latvijā atzīto sporta federāciju noteikumus, sporta ētikas un godīgas spēles principus, antidopinga konvenciju noteikumus, kā arī normatīvos aktus”.</w:t>
      </w:r>
    </w:p>
    <w:p w14:paraId="49EC649A" w14:textId="50DB5349"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13.2. Gan sporta ētikas un godīgas spēles principi, gan SL 15.1 pants nosaka, ka jebkādas manipulācijas ar rezultātiem ir aizliegtas un sporta rezultāti jāpublicē nesagrozīti, kas ir arī sabiedrības interesēs.</w:t>
      </w:r>
    </w:p>
    <w:p w14:paraId="0917000C" w14:textId="77777777" w:rsidR="00514C37" w:rsidRDefault="00514C37">
      <w:pPr>
        <w:spacing w:after="160" w:line="301" w:lineRule="auto"/>
        <w:ind w:firstLine="720"/>
        <w:rPr>
          <w:rFonts w:ascii="Times New Roman" w:eastAsia="Times New Roman" w:hAnsi="Times New Roman" w:cs="Times New Roman"/>
        </w:rPr>
      </w:pPr>
    </w:p>
    <w:p w14:paraId="0CDC3A1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b/>
        </w:rPr>
        <w:t xml:space="preserve"> </w:t>
      </w:r>
      <w:r>
        <w:rPr>
          <w:rFonts w:ascii="Times New Roman" w:eastAsia="Times New Roman" w:hAnsi="Times New Roman" w:cs="Times New Roman"/>
        </w:rPr>
        <w:t>IZMAIŅAS SACENSĪBU NOLIKUMĀ</w:t>
      </w:r>
    </w:p>
    <w:p w14:paraId="7AD647CA" w14:textId="6587591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14.1. Sacensību organizatori patur tiesības veikt izmaiņas Nolikumā. </w:t>
      </w:r>
    </w:p>
    <w:p w14:paraId="009A60A9" w14:textId="795E1F3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14.2. Neskaidrību gadījumā sacensību dalībnieki sazinās ar organizatoriem, sūtot e- pastu uz </w:t>
      </w:r>
      <w:hyperlink r:id="rId7" w:history="1">
        <w:r>
          <w:rPr>
            <w:rStyle w:val="Hyperlink"/>
            <w:rFonts w:ascii="Times New Roman" w:eastAsia="Times New Roman" w:hAnsi="Times New Roman" w:cs="Times New Roman"/>
          </w:rPr>
          <w:t>born2winrunningclub@gmail.com</w:t>
        </w:r>
      </w:hyperlink>
      <w:r>
        <w:rPr>
          <w:rFonts w:ascii="Times New Roman" w:eastAsia="Times New Roman" w:hAnsi="Times New Roman" w:cs="Times New Roman"/>
        </w:rPr>
        <w:t>.</w:t>
      </w:r>
    </w:p>
    <w:p w14:paraId="53D04321" w14:textId="77777777" w:rsidR="00514C37" w:rsidRDefault="00514C37">
      <w:pPr>
        <w:spacing w:after="160" w:line="301" w:lineRule="auto"/>
        <w:ind w:firstLine="720"/>
        <w:rPr>
          <w:rFonts w:ascii="Times New Roman" w:eastAsia="Times New Roman" w:hAnsi="Times New Roman" w:cs="Times New Roman"/>
        </w:rPr>
      </w:pPr>
    </w:p>
    <w:p w14:paraId="3D7AD51D"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b/>
        </w:rPr>
        <w:t xml:space="preserve"> </w:t>
      </w:r>
      <w:r>
        <w:rPr>
          <w:rFonts w:ascii="Times New Roman" w:eastAsia="Times New Roman" w:hAnsi="Times New Roman" w:cs="Times New Roman"/>
        </w:rPr>
        <w:t>PERSONAS DATU AIZSARDZĪBA</w:t>
      </w:r>
    </w:p>
    <w:p w14:paraId="5BF77857" w14:textId="2ADF739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15.1. Ņemot vērā Sporta likumā noteikto, biedrībai BORN2WIN un reģistrācijas </w:t>
      </w:r>
      <w:proofErr w:type="spellStart"/>
      <w:r>
        <w:rPr>
          <w:rFonts w:ascii="Times New Roman" w:eastAsia="Times New Roman" w:hAnsi="Times New Roman" w:cs="Times New Roman"/>
        </w:rPr>
        <w:t>operātoram</w:t>
      </w:r>
      <w:proofErr w:type="spellEnd"/>
      <w:r>
        <w:rPr>
          <w:rFonts w:ascii="Times New Roman" w:eastAsia="Times New Roman" w:hAnsi="Times New Roman" w:cs="Times New Roman"/>
        </w:rPr>
        <w:t xml:space="preserve"> SIA SPORTLAT SERVISS ir tiesisks pamatojums un leģitīmas intereses datu apstrādē.</w:t>
      </w:r>
    </w:p>
    <w:p w14:paraId="3D1C6A94" w14:textId="2AE94B0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15.2. Piesakoties sacensībām, dalībnieks piekrīt savu personas datu apstrādei, balstoties uz Fizisko personu datu aizsardzības likuma 7.1.pantu.</w:t>
      </w:r>
    </w:p>
    <w:p w14:paraId="322E96E0" w14:textId="75B10D9F"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15.3. Personas datu apstrāde tiek veikta, lai korekti attēlotu sportistu sasniegtos rezultātus, attiecībā pret citu dalībnieku rezultātiem.</w:t>
      </w:r>
    </w:p>
    <w:p w14:paraId="0FEC8421" w14:textId="3C430536"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15.4. Lai noteiktu sportista piederību distancei un grupai, atbilstoši sacensību nolikumam, bez Datu subjekta vārda un uzvārda ir nepieciešams arī dzimums un dzimšanas dati.</w:t>
      </w:r>
    </w:p>
    <w:p w14:paraId="5D0661A6" w14:textId="5B5C8E1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15.5. Sacensību organizatori drīkst nodot sacensībās piedalījušos sportistu personas datus un sacensību rezultātus biedrībai “Latvijas Vieglatlētikas savienība” (LVS) iekļaušanai LVS uzturētajā Sportistu reģistrā un rezultātu statistikā.</w:t>
      </w:r>
    </w:p>
    <w:p w14:paraId="0FD5FD9D" w14:textId="226F00C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15.6. LVS uzturētajā iekšējā sportistu reģistrā iekļaujami šādi personas dati: sportista vārds, uzvārds, dzimšanas dati (datums, mēnesis, gads), vecums, attiecīgais sporta veids, disciplīna.</w:t>
      </w:r>
    </w:p>
    <w:p w14:paraId="3A29130D" w14:textId="1A3F0702"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15.7. Sacensību laikā uzņemtās fotogrāfijas un video materiāli var tikt izmantoti publikācijās par sacensībām, kā arī mārketinga nolūkos nākamā gada sacensību reklāmai.</w:t>
      </w:r>
    </w:p>
    <w:p w14:paraId="7CD5CE73" w14:textId="3BCB00A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15.9. Reģistrācijas laikā norādītais dalībnieka telefona numurs un e-pasts var tikt izmantots saziņai par sacensību norisi un sacensību rezultātiem.</w:t>
      </w:r>
    </w:p>
    <w:p w14:paraId="315E15BA" w14:textId="77777777" w:rsidR="00514C37" w:rsidRDefault="00514C37">
      <w:pPr>
        <w:rPr>
          <w:rFonts w:ascii="Times New Roman" w:eastAsia="Times New Roman" w:hAnsi="Times New Roman" w:cs="Times New Roman"/>
        </w:rPr>
      </w:pPr>
    </w:p>
    <w:sectPr w:rsidR="00514C37" w:rsidSect="007C6B90">
      <w:pgSz w:w="11909" w:h="16834"/>
      <w:pgMar w:top="1276" w:right="569" w:bottom="144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20919"/>
    <w:multiLevelType w:val="multilevel"/>
    <w:tmpl w:val="45A0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02770"/>
    <w:multiLevelType w:val="multilevel"/>
    <w:tmpl w:val="7AAA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44713"/>
    <w:multiLevelType w:val="hybridMultilevel"/>
    <w:tmpl w:val="D23854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37"/>
    <w:rsid w:val="001839FC"/>
    <w:rsid w:val="002A3175"/>
    <w:rsid w:val="00352511"/>
    <w:rsid w:val="003A7844"/>
    <w:rsid w:val="00514C37"/>
    <w:rsid w:val="00630C9F"/>
    <w:rsid w:val="007C6B90"/>
    <w:rsid w:val="00857EE3"/>
    <w:rsid w:val="009E5B5C"/>
    <w:rsid w:val="00A8110D"/>
    <w:rsid w:val="00CA2A3A"/>
    <w:rsid w:val="00E27614"/>
    <w:rsid w:val="00E716B5"/>
    <w:rsid w:val="00ED4ADE"/>
    <w:rsid w:val="00EE3E78"/>
    <w:rsid w:val="00FF54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0D31"/>
  <w15:docId w15:val="{8F2CA602-2DDA-48B4-90B4-F635E794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rsid w:val="00E27614"/>
    <w:pPr>
      <w:spacing w:after="160" w:line="259" w:lineRule="auto"/>
      <w:ind w:left="720"/>
      <w:contextualSpacing/>
    </w:pPr>
    <w:rPr>
      <w:rFonts w:asciiTheme="minorHAnsi" w:eastAsiaTheme="minorHAnsi" w:hAnsiTheme="minorHAnsi" w:cstheme="minorBidi"/>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rn2winrunning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lat.lv" TargetMode="External"/><Relationship Id="rId5" Type="http://schemas.openxmlformats.org/officeDocument/2006/relationships/hyperlink" Target="http://www.sportlat.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2534</Words>
  <Characters>14445</Characters>
  <Application>Microsoft Office Word</Application>
  <DocSecurity>0</DocSecurity>
  <Lines>120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dc:creator>
  <cp:keywords/>
  <dc:description/>
  <cp:lastModifiedBy>Sportlat</cp:lastModifiedBy>
  <cp:revision>28</cp:revision>
  <dcterms:created xsi:type="dcterms:W3CDTF">2025-09-18T06:59:00Z</dcterms:created>
  <dcterms:modified xsi:type="dcterms:W3CDTF">2026-05-07T02:16:00Z</dcterms:modified>
</cp:coreProperties>
</file>